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1C1D4" w14:textId="77777777" w:rsidR="00135146" w:rsidRPr="00182BBC" w:rsidRDefault="00F82849" w:rsidP="004C09A3">
      <w:pPr>
        <w:pStyle w:val="NoSpacing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82BBC">
        <w:rPr>
          <w:rFonts w:ascii="Arial" w:hAnsi="Arial" w:cs="Arial"/>
          <w:b/>
          <w:sz w:val="28"/>
          <w:szCs w:val="28"/>
          <w:lang w:val="en-US"/>
        </w:rPr>
        <w:t>PATRICK KLAIBER</w:t>
      </w:r>
    </w:p>
    <w:p w14:paraId="3FF5B21D" w14:textId="77777777" w:rsidR="00D8094E" w:rsidRPr="00182BBC" w:rsidRDefault="00D8094E" w:rsidP="00CA5A83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70651DA9" w14:textId="77777777" w:rsidR="00825FE4" w:rsidRDefault="004C09A3" w:rsidP="004C09A3">
      <w:pPr>
        <w:pStyle w:val="NoSpacing"/>
        <w:jc w:val="center"/>
        <w:rPr>
          <w:rFonts w:ascii="Arial" w:hAnsi="Arial" w:cs="Arial"/>
          <w:lang w:val="en-US"/>
        </w:rPr>
      </w:pPr>
      <w:r w:rsidRPr="00825FE4">
        <w:rPr>
          <w:rFonts w:ascii="Arial" w:hAnsi="Arial" w:cs="Arial"/>
          <w:lang w:val="en-US"/>
        </w:rPr>
        <w:t xml:space="preserve"> </w:t>
      </w:r>
      <w:r w:rsidR="00825FE4">
        <w:rPr>
          <w:rFonts w:ascii="Arial" w:hAnsi="Arial" w:cs="Arial"/>
          <w:lang w:val="en-US"/>
        </w:rPr>
        <w:t>University of British Columbia</w:t>
      </w:r>
    </w:p>
    <w:p w14:paraId="5E5532AC" w14:textId="722FDB52" w:rsidR="00825FE4" w:rsidRDefault="00825FE4" w:rsidP="004C09A3">
      <w:pPr>
        <w:pStyle w:val="NoSpacing"/>
        <w:jc w:val="center"/>
        <w:rPr>
          <w:rFonts w:ascii="Arial" w:hAnsi="Arial" w:cs="Arial"/>
          <w:lang w:val="en-US"/>
        </w:rPr>
      </w:pPr>
      <w:r w:rsidRPr="00825FE4">
        <w:rPr>
          <w:rFonts w:ascii="Arial" w:hAnsi="Arial" w:cs="Arial"/>
          <w:lang w:val="en-US"/>
        </w:rPr>
        <w:t xml:space="preserve">Department of </w:t>
      </w:r>
      <w:r>
        <w:rPr>
          <w:rFonts w:ascii="Arial" w:hAnsi="Arial" w:cs="Arial"/>
          <w:lang w:val="en-US"/>
        </w:rPr>
        <w:t>Psychology</w:t>
      </w:r>
    </w:p>
    <w:p w14:paraId="30FDCD9B" w14:textId="72FBC7D1" w:rsidR="00825FE4" w:rsidRPr="00E44B11" w:rsidRDefault="00825FE4" w:rsidP="004C09A3">
      <w:pPr>
        <w:pStyle w:val="NoSpacing"/>
        <w:jc w:val="center"/>
        <w:rPr>
          <w:rFonts w:ascii="Arial" w:hAnsi="Arial" w:cs="Arial"/>
          <w:lang w:val="en-US"/>
        </w:rPr>
      </w:pPr>
      <w:r w:rsidRPr="00E44B11">
        <w:rPr>
          <w:rFonts w:ascii="Arial" w:hAnsi="Arial" w:cs="Arial"/>
          <w:color w:val="222222"/>
          <w:shd w:val="clear" w:color="auto" w:fill="FFFFFF"/>
        </w:rPr>
        <w:t>2136 West Mall, Vancouver, BC V6T 1Z4</w:t>
      </w:r>
    </w:p>
    <w:p w14:paraId="6918F509" w14:textId="6FDCDFBD" w:rsidR="00F82849" w:rsidRPr="00825FE4" w:rsidRDefault="00A219BF" w:rsidP="004C09A3">
      <w:pPr>
        <w:pStyle w:val="NoSpacing"/>
        <w:jc w:val="center"/>
        <w:rPr>
          <w:rFonts w:ascii="Arial" w:hAnsi="Arial" w:cs="Arial"/>
          <w:lang w:val="en-US"/>
        </w:rPr>
      </w:pPr>
      <w:hyperlink r:id="rId8" w:history="1">
        <w:r w:rsidR="00825FE4" w:rsidRPr="002B394A">
          <w:rPr>
            <w:rStyle w:val="Hyperlink"/>
            <w:rFonts w:ascii="Arial" w:hAnsi="Arial" w:cs="Arial"/>
            <w:lang w:val="en-US"/>
          </w:rPr>
          <w:t>klaiber@psych.ubc.ca</w:t>
        </w:r>
      </w:hyperlink>
    </w:p>
    <w:p w14:paraId="7D7D4484" w14:textId="77777777" w:rsidR="00135146" w:rsidRPr="00825FE4" w:rsidRDefault="00135146" w:rsidP="00CA5A83">
      <w:pPr>
        <w:pStyle w:val="NoSpacing"/>
        <w:rPr>
          <w:rFonts w:ascii="Arial" w:hAnsi="Arial" w:cs="Arial"/>
          <w:b/>
          <w:lang w:val="en-US"/>
        </w:rPr>
      </w:pPr>
    </w:p>
    <w:p w14:paraId="49BA6B85" w14:textId="77777777" w:rsidR="00135146" w:rsidRPr="00206E95" w:rsidRDefault="00CC02B6" w:rsidP="00C517B6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24"/>
          <w:szCs w:val="24"/>
          <w:lang w:val="de-DE"/>
        </w:rPr>
      </w:pPr>
      <w:r w:rsidRPr="00206E95">
        <w:rPr>
          <w:rFonts w:ascii="Arial" w:hAnsi="Arial" w:cs="Arial"/>
          <w:b/>
          <w:sz w:val="24"/>
          <w:szCs w:val="24"/>
          <w:lang w:val="de-DE"/>
        </w:rPr>
        <w:t>EDUCATION</w:t>
      </w:r>
    </w:p>
    <w:p w14:paraId="0FBBB8FE" w14:textId="77777777" w:rsidR="00C517B6" w:rsidRPr="00206E95" w:rsidRDefault="00C517B6" w:rsidP="00CA5A83">
      <w:pPr>
        <w:pStyle w:val="NoSpacing"/>
        <w:rPr>
          <w:rFonts w:ascii="Arial" w:hAnsi="Arial" w:cs="Arial"/>
          <w:b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A74FBA" w:rsidRPr="00FE3FD9" w14:paraId="04A4E269" w14:textId="77777777" w:rsidTr="005C031B">
        <w:tc>
          <w:tcPr>
            <w:tcW w:w="1696" w:type="dxa"/>
          </w:tcPr>
          <w:p w14:paraId="68848D71" w14:textId="2B81A887" w:rsidR="00A74FBA" w:rsidRPr="00FE3FD9" w:rsidRDefault="00A74FBA" w:rsidP="00CA5A83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2019 - present</w:t>
            </w:r>
          </w:p>
        </w:tc>
        <w:tc>
          <w:tcPr>
            <w:tcW w:w="7320" w:type="dxa"/>
          </w:tcPr>
          <w:p w14:paraId="4D09AFDB" w14:textId="77777777" w:rsidR="00A74FBA" w:rsidRDefault="00A74FBA" w:rsidP="007E3674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FE3FD9">
              <w:rPr>
                <w:rFonts w:ascii="Arial" w:hAnsi="Arial" w:cs="Arial"/>
                <w:b/>
                <w:lang w:val="en-US"/>
              </w:rPr>
              <w:t>University of British Columbia, Vancouver, Canada</w:t>
            </w:r>
          </w:p>
          <w:p w14:paraId="66AE3442" w14:textId="77777777" w:rsidR="00A74FBA" w:rsidRDefault="00A74FBA" w:rsidP="007E3674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Doctor of Philosophy: Health Psychology</w:t>
            </w:r>
          </w:p>
          <w:p w14:paraId="09FAC411" w14:textId="77777777" w:rsidR="00A74FBA" w:rsidRDefault="00A74FBA" w:rsidP="007E3674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Supervisor: Dr. Nancy Sin</w:t>
            </w:r>
          </w:p>
          <w:p w14:paraId="403321CF" w14:textId="5B4F3D98" w:rsidR="00A74FBA" w:rsidRPr="00A74FBA" w:rsidRDefault="00A74FBA" w:rsidP="007E3674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</w:tc>
      </w:tr>
      <w:tr w:rsidR="007E3674" w:rsidRPr="00FE3FD9" w14:paraId="520C5FC8" w14:textId="77777777" w:rsidTr="005C031B">
        <w:tc>
          <w:tcPr>
            <w:tcW w:w="1696" w:type="dxa"/>
          </w:tcPr>
          <w:p w14:paraId="2FB49C6D" w14:textId="1F4F042D" w:rsidR="007E3674" w:rsidRPr="00FE3FD9" w:rsidRDefault="00CC02B6" w:rsidP="00CA5A83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 w:rsidRPr="00FE3FD9">
              <w:rPr>
                <w:rFonts w:ascii="Arial" w:hAnsi="Arial" w:cs="Arial"/>
                <w:i/>
                <w:lang w:val="en-US"/>
              </w:rPr>
              <w:t>2017</w:t>
            </w:r>
            <w:r w:rsidR="00190FB1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FE3FD9">
              <w:rPr>
                <w:rFonts w:ascii="Arial" w:hAnsi="Arial" w:cs="Arial"/>
                <w:i/>
                <w:lang w:val="en-US"/>
              </w:rPr>
              <w:t>-</w:t>
            </w:r>
            <w:r w:rsidR="00190FB1">
              <w:rPr>
                <w:rFonts w:ascii="Arial" w:hAnsi="Arial" w:cs="Arial"/>
                <w:i/>
                <w:lang w:val="en-US"/>
              </w:rPr>
              <w:t xml:space="preserve"> </w:t>
            </w:r>
            <w:r w:rsidR="00A74FBA">
              <w:rPr>
                <w:rFonts w:ascii="Arial" w:hAnsi="Arial" w:cs="Arial"/>
                <w:i/>
                <w:lang w:val="en-US"/>
              </w:rPr>
              <w:t>2019</w:t>
            </w:r>
          </w:p>
        </w:tc>
        <w:tc>
          <w:tcPr>
            <w:tcW w:w="7320" w:type="dxa"/>
          </w:tcPr>
          <w:p w14:paraId="3EE1C542" w14:textId="77777777" w:rsidR="007E3674" w:rsidRPr="00FE3FD9" w:rsidRDefault="007E3674" w:rsidP="007E3674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 w:rsidRPr="00FE3FD9">
              <w:rPr>
                <w:rFonts w:ascii="Arial" w:hAnsi="Arial" w:cs="Arial"/>
                <w:b/>
                <w:lang w:val="en-US"/>
              </w:rPr>
              <w:t>Freie</w:t>
            </w:r>
            <w:proofErr w:type="spellEnd"/>
            <w:r w:rsidRPr="00FE3FD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FE3FD9">
              <w:rPr>
                <w:rFonts w:ascii="Arial" w:hAnsi="Arial" w:cs="Arial"/>
                <w:b/>
                <w:lang w:val="en-US"/>
              </w:rPr>
              <w:t>Universität</w:t>
            </w:r>
            <w:proofErr w:type="spellEnd"/>
            <w:r w:rsidRPr="00FE3FD9">
              <w:rPr>
                <w:rFonts w:ascii="Arial" w:hAnsi="Arial" w:cs="Arial"/>
                <w:b/>
                <w:lang w:val="en-US"/>
              </w:rPr>
              <w:t xml:space="preserve"> Berlin</w:t>
            </w:r>
            <w:r w:rsidR="00CC02B6" w:rsidRPr="00FE3FD9">
              <w:rPr>
                <w:rFonts w:ascii="Arial" w:hAnsi="Arial" w:cs="Arial"/>
                <w:b/>
                <w:lang w:val="en-US"/>
              </w:rPr>
              <w:t>, Germany</w:t>
            </w:r>
          </w:p>
          <w:p w14:paraId="76594FA3" w14:textId="77777777" w:rsidR="007E3674" w:rsidRDefault="007E3674" w:rsidP="00CA5A83">
            <w:pPr>
              <w:pStyle w:val="NoSpacing"/>
              <w:rPr>
                <w:rFonts w:ascii="Arial" w:hAnsi="Arial" w:cs="Arial"/>
                <w:lang w:val="en-US"/>
              </w:rPr>
            </w:pPr>
            <w:r w:rsidRPr="00FE3FD9">
              <w:rPr>
                <w:rFonts w:ascii="Arial" w:hAnsi="Arial" w:cs="Arial"/>
                <w:lang w:val="en-US"/>
              </w:rPr>
              <w:t>Master of Science</w:t>
            </w:r>
            <w:r w:rsidR="00CC02B6" w:rsidRPr="00FE3FD9">
              <w:rPr>
                <w:rFonts w:ascii="Arial" w:hAnsi="Arial" w:cs="Arial"/>
                <w:lang w:val="en-US"/>
              </w:rPr>
              <w:t>: Clinical and Health Psychology</w:t>
            </w:r>
          </w:p>
          <w:p w14:paraId="3E240EE8" w14:textId="6CA5B0EF" w:rsidR="00206E95" w:rsidRDefault="00206E95" w:rsidP="00CA5A83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Thesis: The impact of agentic and communal values on social comparison in romantic relationships</w:t>
            </w:r>
          </w:p>
          <w:p w14:paraId="511948D8" w14:textId="456DE945" w:rsidR="009D4EB6" w:rsidRPr="00C11A6B" w:rsidRDefault="00C517B6" w:rsidP="00CA5A83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Supervisor: Dr. Nina Knoll</w:t>
            </w:r>
          </w:p>
        </w:tc>
      </w:tr>
      <w:tr w:rsidR="007E3674" w:rsidRPr="00FE3FD9" w14:paraId="3EB2123F" w14:textId="77777777" w:rsidTr="005C031B">
        <w:tc>
          <w:tcPr>
            <w:tcW w:w="1696" w:type="dxa"/>
          </w:tcPr>
          <w:p w14:paraId="3FC36947" w14:textId="77777777" w:rsidR="00FE3FD9" w:rsidRPr="00FE3FD9" w:rsidRDefault="00FE3FD9" w:rsidP="00CA5A83">
            <w:pPr>
              <w:pStyle w:val="NoSpacing"/>
              <w:rPr>
                <w:rFonts w:ascii="Arial" w:hAnsi="Arial" w:cs="Arial"/>
                <w:i/>
                <w:lang w:val="en-US"/>
              </w:rPr>
            </w:pPr>
          </w:p>
          <w:p w14:paraId="46AA98AB" w14:textId="77777777" w:rsidR="007E3674" w:rsidRPr="00FE3FD9" w:rsidRDefault="0025440A" w:rsidP="00CA5A83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 w:rsidRPr="00FE3FD9">
              <w:rPr>
                <w:rFonts w:ascii="Arial" w:hAnsi="Arial" w:cs="Arial"/>
                <w:i/>
                <w:lang w:val="en-US"/>
              </w:rPr>
              <w:t xml:space="preserve">2016 - </w:t>
            </w:r>
            <w:r w:rsidR="007E3674" w:rsidRPr="00FE3FD9">
              <w:rPr>
                <w:rFonts w:ascii="Arial" w:hAnsi="Arial" w:cs="Arial"/>
                <w:i/>
                <w:lang w:val="en-US"/>
              </w:rPr>
              <w:t>2017</w:t>
            </w:r>
          </w:p>
        </w:tc>
        <w:tc>
          <w:tcPr>
            <w:tcW w:w="7320" w:type="dxa"/>
          </w:tcPr>
          <w:p w14:paraId="19AFA3BA" w14:textId="77777777" w:rsidR="00FE3FD9" w:rsidRPr="00FE3FD9" w:rsidRDefault="00FE3FD9" w:rsidP="007E3674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0228D49D" w14:textId="77777777" w:rsidR="0071409B" w:rsidRDefault="007E3674" w:rsidP="007E3674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FE3FD9">
              <w:rPr>
                <w:rFonts w:ascii="Arial" w:hAnsi="Arial" w:cs="Arial"/>
                <w:b/>
                <w:lang w:val="en-US"/>
              </w:rPr>
              <w:t>University of British Columbia, Vancou</w:t>
            </w:r>
            <w:r w:rsidR="00CC02B6" w:rsidRPr="00FE3FD9">
              <w:rPr>
                <w:rFonts w:ascii="Arial" w:hAnsi="Arial" w:cs="Arial"/>
                <w:b/>
                <w:lang w:val="en-US"/>
              </w:rPr>
              <w:t>ver, C</w:t>
            </w:r>
            <w:r w:rsidRPr="00FE3FD9">
              <w:rPr>
                <w:rFonts w:ascii="Arial" w:hAnsi="Arial" w:cs="Arial"/>
                <w:b/>
                <w:lang w:val="en-US"/>
              </w:rPr>
              <w:t xml:space="preserve">anada, </w:t>
            </w:r>
          </w:p>
          <w:p w14:paraId="73714DCB" w14:textId="77777777" w:rsidR="007E3674" w:rsidRPr="00FE3FD9" w:rsidRDefault="007E3674" w:rsidP="007E3674">
            <w:pPr>
              <w:pStyle w:val="NoSpacing"/>
              <w:rPr>
                <w:rFonts w:ascii="Arial" w:hAnsi="Arial" w:cs="Arial"/>
                <w:lang w:val="en-US"/>
              </w:rPr>
            </w:pPr>
            <w:r w:rsidRPr="00FE3FD9">
              <w:rPr>
                <w:rFonts w:ascii="Arial" w:hAnsi="Arial" w:cs="Arial"/>
                <w:b/>
                <w:lang w:val="en-US"/>
              </w:rPr>
              <w:t>Social Health Lab</w:t>
            </w:r>
          </w:p>
          <w:p w14:paraId="5CC25EE1" w14:textId="717D8549" w:rsidR="0071409B" w:rsidRDefault="00CC02B6" w:rsidP="00CA5A83">
            <w:pPr>
              <w:pStyle w:val="NoSpacing"/>
              <w:rPr>
                <w:rFonts w:ascii="Arial" w:hAnsi="Arial" w:cs="Arial"/>
                <w:lang w:val="en-US"/>
              </w:rPr>
            </w:pPr>
            <w:r w:rsidRPr="00FE3FD9">
              <w:rPr>
                <w:rFonts w:ascii="Arial" w:hAnsi="Arial" w:cs="Arial"/>
                <w:lang w:val="en-US"/>
              </w:rPr>
              <w:t>Visiting International Research Student</w:t>
            </w:r>
          </w:p>
          <w:p w14:paraId="27BED181" w14:textId="249AE664" w:rsidR="007E3674" w:rsidRPr="00FE3FD9" w:rsidRDefault="009D4EB6" w:rsidP="00CA5A83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Supervisor</w:t>
            </w:r>
            <w:r w:rsidR="007E3674" w:rsidRPr="00FE3FD9">
              <w:rPr>
                <w:rFonts w:ascii="Arial" w:hAnsi="Arial" w:cs="Arial"/>
                <w:lang w:val="en-US"/>
              </w:rPr>
              <w:t>: Dr. Frances Chen</w:t>
            </w:r>
          </w:p>
          <w:p w14:paraId="5E780DB0" w14:textId="77777777" w:rsidR="005C031B" w:rsidRPr="00FE3FD9" w:rsidRDefault="005C031B" w:rsidP="00CA5A83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7E3674" w:rsidRPr="00FE3FD9" w14:paraId="3EF29E53" w14:textId="77777777" w:rsidTr="005C031B">
        <w:tc>
          <w:tcPr>
            <w:tcW w:w="1696" w:type="dxa"/>
          </w:tcPr>
          <w:p w14:paraId="5072D7A6" w14:textId="4640D41C" w:rsidR="007E3674" w:rsidRPr="00FE3FD9" w:rsidRDefault="00CC02B6" w:rsidP="00CA5A83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 w:rsidRPr="00FE3FD9">
              <w:rPr>
                <w:rFonts w:ascii="Arial" w:hAnsi="Arial" w:cs="Arial"/>
                <w:i/>
                <w:lang w:val="en-US"/>
              </w:rPr>
              <w:t xml:space="preserve">2013 </w:t>
            </w:r>
            <w:r w:rsidR="00190FB1">
              <w:rPr>
                <w:rFonts w:ascii="Arial" w:hAnsi="Arial" w:cs="Arial"/>
                <w:i/>
                <w:lang w:val="en-US"/>
              </w:rPr>
              <w:t>-</w:t>
            </w:r>
            <w:r w:rsidRPr="00FE3FD9">
              <w:rPr>
                <w:rFonts w:ascii="Arial" w:hAnsi="Arial" w:cs="Arial"/>
                <w:i/>
                <w:lang w:val="en-US"/>
              </w:rPr>
              <w:t xml:space="preserve"> </w:t>
            </w:r>
            <w:r w:rsidR="005C031B" w:rsidRPr="00FE3FD9">
              <w:rPr>
                <w:rFonts w:ascii="Arial" w:hAnsi="Arial" w:cs="Arial"/>
                <w:i/>
                <w:lang w:val="en-US"/>
              </w:rPr>
              <w:t>2016</w:t>
            </w:r>
          </w:p>
        </w:tc>
        <w:tc>
          <w:tcPr>
            <w:tcW w:w="7320" w:type="dxa"/>
          </w:tcPr>
          <w:p w14:paraId="60C7D032" w14:textId="77777777" w:rsidR="005C031B" w:rsidRPr="00FE3FD9" w:rsidRDefault="00CC02B6" w:rsidP="005C031B">
            <w:pPr>
              <w:pStyle w:val="NoSpacing"/>
              <w:rPr>
                <w:rFonts w:ascii="Arial" w:hAnsi="Arial" w:cs="Arial"/>
                <w:lang w:val="en-US"/>
              </w:rPr>
            </w:pPr>
            <w:r w:rsidRPr="00FE3FD9">
              <w:rPr>
                <w:rFonts w:ascii="Arial" w:hAnsi="Arial" w:cs="Arial"/>
                <w:b/>
                <w:lang w:val="en-US"/>
              </w:rPr>
              <w:t>University of Freiburg, Germany</w:t>
            </w:r>
          </w:p>
          <w:p w14:paraId="6C8B06A5" w14:textId="77777777" w:rsidR="005C031B" w:rsidRPr="00FE3FD9" w:rsidRDefault="00CC02B6" w:rsidP="005C031B">
            <w:pPr>
              <w:pStyle w:val="NoSpacing"/>
              <w:rPr>
                <w:rFonts w:ascii="Arial" w:hAnsi="Arial" w:cs="Arial"/>
                <w:lang w:val="en-US"/>
              </w:rPr>
            </w:pPr>
            <w:r w:rsidRPr="00FE3FD9">
              <w:rPr>
                <w:rFonts w:ascii="Arial" w:hAnsi="Arial" w:cs="Arial"/>
                <w:lang w:val="en-US"/>
              </w:rPr>
              <w:t>Bachelor of Scien</w:t>
            </w:r>
            <w:r w:rsidR="00CF3DB2" w:rsidRPr="00FE3FD9">
              <w:rPr>
                <w:rFonts w:ascii="Arial" w:hAnsi="Arial" w:cs="Arial"/>
                <w:lang w:val="en-US"/>
              </w:rPr>
              <w:t>c</w:t>
            </w:r>
            <w:r w:rsidRPr="00FE3FD9">
              <w:rPr>
                <w:rFonts w:ascii="Arial" w:hAnsi="Arial" w:cs="Arial"/>
                <w:lang w:val="en-US"/>
              </w:rPr>
              <w:t>e (Psychology)</w:t>
            </w:r>
          </w:p>
          <w:p w14:paraId="2C8AEB24" w14:textId="03025EE8" w:rsidR="0071409B" w:rsidRDefault="005C031B" w:rsidP="005C031B">
            <w:pPr>
              <w:pStyle w:val="NoSpacing"/>
              <w:rPr>
                <w:rFonts w:ascii="Arial" w:hAnsi="Arial" w:cs="Arial"/>
                <w:lang w:val="en-US"/>
              </w:rPr>
            </w:pPr>
            <w:r w:rsidRPr="00FE3FD9">
              <w:rPr>
                <w:rFonts w:ascii="Arial" w:hAnsi="Arial" w:cs="Arial"/>
                <w:lang w:val="en-US"/>
              </w:rPr>
              <w:t xml:space="preserve">Thesis: </w:t>
            </w:r>
            <w:r w:rsidR="00CC02B6" w:rsidRPr="00FE3FD9">
              <w:rPr>
                <w:rFonts w:ascii="Arial" w:hAnsi="Arial" w:cs="Arial"/>
                <w:lang w:val="en-US"/>
              </w:rPr>
              <w:t xml:space="preserve">Associations between habitual and spontaneous emotion regulation in youths – an </w:t>
            </w:r>
            <w:r w:rsidR="00CC02B6" w:rsidRPr="00A250F8">
              <w:rPr>
                <w:rFonts w:ascii="Arial" w:hAnsi="Arial" w:cs="Arial"/>
                <w:noProof/>
                <w:lang w:val="en-US"/>
              </w:rPr>
              <w:t>emotion</w:t>
            </w:r>
            <w:r w:rsidR="00A250F8">
              <w:rPr>
                <w:rFonts w:ascii="Arial" w:hAnsi="Arial" w:cs="Arial"/>
                <w:noProof/>
                <w:lang w:val="en-US"/>
              </w:rPr>
              <w:t>-</w:t>
            </w:r>
            <w:r w:rsidR="00CC02B6" w:rsidRPr="00A250F8">
              <w:rPr>
                <w:rFonts w:ascii="Arial" w:hAnsi="Arial" w:cs="Arial"/>
                <w:noProof/>
                <w:lang w:val="en-US"/>
              </w:rPr>
              <w:t>specific</w:t>
            </w:r>
            <w:r w:rsidR="00CC02B6" w:rsidRPr="00FE3FD9">
              <w:rPr>
                <w:rFonts w:ascii="Arial" w:hAnsi="Arial" w:cs="Arial"/>
                <w:lang w:val="en-US"/>
              </w:rPr>
              <w:t xml:space="preserve"> approach</w:t>
            </w:r>
          </w:p>
          <w:p w14:paraId="686BA003" w14:textId="58EF920D" w:rsidR="005C031B" w:rsidRPr="00FE3FD9" w:rsidRDefault="009D4EB6" w:rsidP="005C031B">
            <w:pPr>
              <w:pStyle w:val="NoSpacing"/>
              <w:rPr>
                <w:rFonts w:ascii="Arial" w:hAnsi="Arial" w:cs="Arial"/>
                <w:lang w:val="en-US"/>
              </w:rPr>
            </w:pPr>
            <w:r w:rsidRPr="00FE3FD9">
              <w:rPr>
                <w:rFonts w:ascii="Arial" w:hAnsi="Arial" w:cs="Arial"/>
                <w:lang w:val="en-US"/>
              </w:rPr>
              <w:t>Supervis</w:t>
            </w:r>
            <w:r>
              <w:rPr>
                <w:rFonts w:ascii="Arial" w:hAnsi="Arial" w:cs="Arial"/>
                <w:lang w:val="en-US"/>
              </w:rPr>
              <w:t>or</w:t>
            </w:r>
            <w:r w:rsidR="005C031B" w:rsidRPr="00FE3FD9">
              <w:rPr>
                <w:rFonts w:ascii="Arial" w:hAnsi="Arial" w:cs="Arial"/>
                <w:lang w:val="en-US"/>
              </w:rPr>
              <w:t xml:space="preserve">: </w:t>
            </w:r>
            <w:r w:rsidR="00CC02B6" w:rsidRPr="00FE3FD9">
              <w:rPr>
                <w:rFonts w:ascii="Arial" w:hAnsi="Arial" w:cs="Arial"/>
                <w:lang w:val="en-US"/>
              </w:rPr>
              <w:t xml:space="preserve">Dr. </w:t>
            </w:r>
            <w:proofErr w:type="spellStart"/>
            <w:r w:rsidR="00CC02B6" w:rsidRPr="00FE3FD9">
              <w:rPr>
                <w:rFonts w:ascii="Arial" w:hAnsi="Arial" w:cs="Arial"/>
                <w:lang w:val="en-US"/>
              </w:rPr>
              <w:t>Brunna</w:t>
            </w:r>
            <w:proofErr w:type="spellEnd"/>
            <w:r w:rsidR="00CC02B6" w:rsidRPr="00FE3F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C02B6" w:rsidRPr="00FE3FD9">
              <w:rPr>
                <w:rFonts w:ascii="Arial" w:hAnsi="Arial" w:cs="Arial"/>
                <w:lang w:val="en-US"/>
              </w:rPr>
              <w:t>Tuschen-Caffier</w:t>
            </w:r>
            <w:proofErr w:type="spellEnd"/>
          </w:p>
          <w:p w14:paraId="03E68E6D" w14:textId="77777777" w:rsidR="007E3674" w:rsidRPr="00FE3FD9" w:rsidRDefault="007E3674" w:rsidP="00CA5A83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AEB61F9" w14:textId="77777777" w:rsidR="00182BBC" w:rsidRPr="00A4690A" w:rsidRDefault="00182BBC" w:rsidP="00182BBC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</w:t>
      </w:r>
      <w:r w:rsidRPr="00A4690A">
        <w:rPr>
          <w:rFonts w:ascii="Arial" w:hAnsi="Arial" w:cs="Arial"/>
          <w:b/>
          <w:sz w:val="24"/>
          <w:szCs w:val="24"/>
          <w:lang w:val="en-US"/>
        </w:rPr>
        <w:t>CADEMIC POSITIONS</w:t>
      </w:r>
      <w:r>
        <w:rPr>
          <w:rFonts w:ascii="Arial" w:hAnsi="Arial" w:cs="Arial"/>
          <w:b/>
          <w:sz w:val="24"/>
          <w:szCs w:val="24"/>
          <w:lang w:val="en-US"/>
        </w:rPr>
        <w:t xml:space="preserve"> AND RESEARCH EXPERIENCES</w:t>
      </w:r>
    </w:p>
    <w:p w14:paraId="431A6C8B" w14:textId="77777777" w:rsidR="00182BBC" w:rsidRPr="00FE3FD9" w:rsidRDefault="00182BBC" w:rsidP="00182BBC">
      <w:pPr>
        <w:pStyle w:val="NoSpacing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182BBC" w:rsidRPr="00FE3FD9" w14:paraId="59446342" w14:textId="77777777" w:rsidTr="009C2F3F">
        <w:tc>
          <w:tcPr>
            <w:tcW w:w="1696" w:type="dxa"/>
          </w:tcPr>
          <w:p w14:paraId="67C2D73A" w14:textId="77777777" w:rsidR="00182BBC" w:rsidRPr="00FE3FD9" w:rsidRDefault="00182BBC" w:rsidP="009C2F3F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 w:rsidRPr="00FE3FD9">
              <w:rPr>
                <w:rFonts w:ascii="Arial" w:hAnsi="Arial" w:cs="Arial"/>
                <w:i/>
                <w:lang w:val="en-US"/>
              </w:rPr>
              <w:t>10/2017</w:t>
            </w:r>
            <w:r>
              <w:rPr>
                <w:rFonts w:ascii="Arial" w:hAnsi="Arial" w:cs="Arial"/>
                <w:i/>
                <w:lang w:val="en-US"/>
              </w:rPr>
              <w:t xml:space="preserve"> –</w:t>
            </w:r>
            <w:r w:rsidRPr="00FE3FD9"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07/2019</w:t>
            </w:r>
          </w:p>
        </w:tc>
        <w:tc>
          <w:tcPr>
            <w:tcW w:w="7320" w:type="dxa"/>
          </w:tcPr>
          <w:p w14:paraId="38C7B7E5" w14:textId="77777777" w:rsidR="00182BBC" w:rsidRPr="00FE3FD9" w:rsidRDefault="00182BBC" w:rsidP="009C2F3F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E3FD9">
              <w:rPr>
                <w:rFonts w:ascii="Arial" w:hAnsi="Arial" w:cs="Arial"/>
                <w:b/>
                <w:lang w:val="en-US"/>
              </w:rPr>
              <w:t>Freie</w:t>
            </w:r>
            <w:proofErr w:type="spellEnd"/>
            <w:r w:rsidRPr="00FE3FD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FE3FD9">
              <w:rPr>
                <w:rFonts w:ascii="Arial" w:hAnsi="Arial" w:cs="Arial"/>
                <w:b/>
                <w:lang w:val="en-US"/>
              </w:rPr>
              <w:t>Universität</w:t>
            </w:r>
            <w:proofErr w:type="spellEnd"/>
            <w:r w:rsidRPr="00FE3FD9">
              <w:rPr>
                <w:rFonts w:ascii="Arial" w:hAnsi="Arial" w:cs="Arial"/>
                <w:b/>
                <w:lang w:val="en-US"/>
              </w:rPr>
              <w:t xml:space="preserve"> Berlin, Germany, Division of Health Psychology</w:t>
            </w:r>
          </w:p>
          <w:p w14:paraId="60E68E47" w14:textId="77777777" w:rsidR="00182BBC" w:rsidRPr="00FE3FD9" w:rsidRDefault="00182BBC" w:rsidP="009C2F3F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FE3FD9">
              <w:rPr>
                <w:rFonts w:ascii="Arial" w:hAnsi="Arial" w:cs="Arial"/>
                <w:lang w:val="en-US"/>
              </w:rPr>
              <w:t xml:space="preserve">(supervision Prof. Dr. Nina Knoll and Prof. Dr. Ralf </w:t>
            </w:r>
            <w:proofErr w:type="spellStart"/>
            <w:r w:rsidRPr="00FE3FD9">
              <w:rPr>
                <w:rFonts w:ascii="Arial" w:hAnsi="Arial" w:cs="Arial"/>
                <w:lang w:val="en-US"/>
              </w:rPr>
              <w:t>Schwarzer</w:t>
            </w:r>
            <w:proofErr w:type="spellEnd"/>
            <w:r w:rsidRPr="00FE3FD9">
              <w:rPr>
                <w:rFonts w:ascii="Arial" w:hAnsi="Arial" w:cs="Arial"/>
                <w:lang w:val="en-US"/>
              </w:rPr>
              <w:t>)</w:t>
            </w:r>
          </w:p>
          <w:p w14:paraId="07ED1B94" w14:textId="77777777" w:rsidR="00182BBC" w:rsidRPr="00FE3FD9" w:rsidRDefault="00182BBC" w:rsidP="009C2F3F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FE3FD9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Student Assistant </w:t>
            </w:r>
          </w:p>
          <w:p w14:paraId="2E47B1D1" w14:textId="77777777" w:rsidR="00182BBC" w:rsidRPr="00FE3FD9" w:rsidRDefault="00182BBC" w:rsidP="009C2F3F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E3FD9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FE3FD9">
              <w:rPr>
                <w:rFonts w:ascii="Arial" w:hAnsi="Arial" w:cs="Arial"/>
                <w:sz w:val="22"/>
                <w:szCs w:val="22"/>
                <w:lang w:val="en-US"/>
              </w:rPr>
              <w:t xml:space="preserve">roject: </w:t>
            </w:r>
            <w:r w:rsidRPr="00FE3FD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Clinical Trial: Self-regulatory interventions to facilitate physical exercise maintenance)</w:t>
            </w:r>
          </w:p>
          <w:p w14:paraId="0F7D697C" w14:textId="77777777" w:rsidR="00182BBC" w:rsidRPr="00FE3FD9" w:rsidRDefault="00182BBC" w:rsidP="009C2F3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182BBC" w:rsidRPr="00FE3FD9" w14:paraId="3A8CA523" w14:textId="77777777" w:rsidTr="009C2F3F">
        <w:tc>
          <w:tcPr>
            <w:tcW w:w="1696" w:type="dxa"/>
          </w:tcPr>
          <w:p w14:paraId="2FA0B112" w14:textId="77777777" w:rsidR="00182BBC" w:rsidRDefault="00182BBC" w:rsidP="009C2F3F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08/2018 -</w:t>
            </w:r>
          </w:p>
          <w:p w14:paraId="42B5CE10" w14:textId="77777777" w:rsidR="00182BBC" w:rsidRPr="00FE3FD9" w:rsidRDefault="00182BBC" w:rsidP="009C2F3F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10/2018</w:t>
            </w:r>
          </w:p>
        </w:tc>
        <w:tc>
          <w:tcPr>
            <w:tcW w:w="7320" w:type="dxa"/>
          </w:tcPr>
          <w:p w14:paraId="53AF2370" w14:textId="77777777" w:rsidR="00182BBC" w:rsidRDefault="00182BBC" w:rsidP="009C2F3F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FE3FD9">
              <w:rPr>
                <w:rFonts w:ascii="Arial" w:hAnsi="Arial" w:cs="Arial"/>
                <w:b/>
                <w:lang w:val="en-US"/>
              </w:rPr>
              <w:t xml:space="preserve">University of British Columbia, Vancouver, Canada, </w:t>
            </w:r>
          </w:p>
          <w:p w14:paraId="00EF618C" w14:textId="77777777" w:rsidR="00182BBC" w:rsidRDefault="00182BBC" w:rsidP="009C2F3F">
            <w:pPr>
              <w:pStyle w:val="NoSpacing"/>
              <w:rPr>
                <w:rFonts w:ascii="Arial" w:hAnsi="Arial" w:cs="Arial"/>
                <w:lang w:val="en-US"/>
              </w:rPr>
            </w:pPr>
            <w:r w:rsidRPr="00FE3FD9">
              <w:rPr>
                <w:rFonts w:ascii="Arial" w:hAnsi="Arial" w:cs="Arial"/>
                <w:b/>
                <w:lang w:val="en-US"/>
              </w:rPr>
              <w:t>Social Health Lab</w:t>
            </w:r>
            <w:r w:rsidRPr="00FE3FD9">
              <w:rPr>
                <w:rFonts w:ascii="Arial" w:hAnsi="Arial" w:cs="Arial"/>
                <w:lang w:val="en-US"/>
              </w:rPr>
              <w:t xml:space="preserve"> </w:t>
            </w:r>
          </w:p>
          <w:p w14:paraId="7A7DF3E0" w14:textId="77777777" w:rsidR="00182BBC" w:rsidRDefault="00182BBC" w:rsidP="009C2F3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(Supervisor</w:t>
            </w:r>
            <w:r w:rsidRPr="00FE3FD9">
              <w:rPr>
                <w:rFonts w:ascii="Arial" w:hAnsi="Arial" w:cs="Arial"/>
                <w:lang w:val="en-US"/>
              </w:rPr>
              <w:t>: Prof. Dr. Frances Chen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14:paraId="4D01C52C" w14:textId="77777777" w:rsidR="00182BBC" w:rsidRPr="009C2F3F" w:rsidRDefault="00182BBC" w:rsidP="009C2F3F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  <w:r w:rsidRPr="009C2F3F">
              <w:rPr>
                <w:rFonts w:ascii="Arial" w:hAnsi="Arial" w:cs="Arial"/>
                <w:i/>
                <w:iCs/>
                <w:lang w:val="en-US"/>
              </w:rPr>
              <w:t>Visiting Researcher</w:t>
            </w:r>
          </w:p>
          <w:p w14:paraId="57F60478" w14:textId="77777777" w:rsidR="00182BBC" w:rsidRDefault="00182BBC" w:rsidP="009C2F3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Pr="00A250F8">
              <w:rPr>
                <w:rFonts w:ascii="Arial" w:hAnsi="Arial" w:cs="Arial"/>
                <w:lang w:val="en-US"/>
              </w:rPr>
              <w:t>data collection for Social Experiences in Couples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250F8">
              <w:rPr>
                <w:rFonts w:ascii="Arial" w:hAnsi="Arial" w:cs="Arial"/>
                <w:lang w:val="en-US"/>
              </w:rPr>
              <w:t>Study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14:paraId="1416677B" w14:textId="77777777" w:rsidR="00182BBC" w:rsidRPr="00A250F8" w:rsidRDefault="00182BBC" w:rsidP="009C2F3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182BBC" w:rsidRPr="00FE3FD9" w14:paraId="727B52AC" w14:textId="77777777" w:rsidTr="009C2F3F">
        <w:tc>
          <w:tcPr>
            <w:tcW w:w="1696" w:type="dxa"/>
          </w:tcPr>
          <w:p w14:paraId="40A8062F" w14:textId="77777777" w:rsidR="00182BBC" w:rsidRPr="00FE3FD9" w:rsidRDefault="00182BBC" w:rsidP="009C2F3F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 w:rsidRPr="00FE3FD9">
              <w:rPr>
                <w:rFonts w:ascii="Arial" w:hAnsi="Arial" w:cs="Arial"/>
                <w:i/>
                <w:lang w:val="en-US"/>
              </w:rPr>
              <w:t>01/2016</w:t>
            </w:r>
            <w:r>
              <w:rPr>
                <w:rFonts w:ascii="Arial" w:hAnsi="Arial" w:cs="Arial"/>
                <w:i/>
                <w:lang w:val="en-US"/>
              </w:rPr>
              <w:t xml:space="preserve"> -</w:t>
            </w:r>
            <w:r w:rsidRPr="00FE3FD9">
              <w:rPr>
                <w:rFonts w:ascii="Arial" w:hAnsi="Arial" w:cs="Arial"/>
                <w:i/>
                <w:lang w:val="en-US"/>
              </w:rPr>
              <w:t xml:space="preserve"> 07/2016</w:t>
            </w:r>
          </w:p>
        </w:tc>
        <w:tc>
          <w:tcPr>
            <w:tcW w:w="7320" w:type="dxa"/>
          </w:tcPr>
          <w:p w14:paraId="09020415" w14:textId="77777777" w:rsidR="00182BBC" w:rsidRPr="0071409B" w:rsidRDefault="00182BBC" w:rsidP="009C2F3F">
            <w:pPr>
              <w:pStyle w:val="NoSpacing"/>
              <w:rPr>
                <w:rFonts w:ascii="Arial" w:hAnsi="Arial" w:cs="Arial"/>
                <w:lang w:val="de-DE"/>
              </w:rPr>
            </w:pPr>
            <w:r w:rsidRPr="0071409B">
              <w:rPr>
                <w:rFonts w:ascii="Arial" w:hAnsi="Arial" w:cs="Arial"/>
                <w:b/>
                <w:lang w:val="de-DE"/>
              </w:rPr>
              <w:t xml:space="preserve">Freiburg School for Behavioral Therapy </w:t>
            </w:r>
            <w:r w:rsidRPr="0071409B">
              <w:rPr>
                <w:rFonts w:ascii="Arial" w:hAnsi="Arial" w:cs="Arial"/>
                <w:lang w:val="de-DE"/>
              </w:rPr>
              <w:t>(Freiburger Ausbildungsinstitut für Verhaltenstherapie), Freiburg, Germany (</w:t>
            </w:r>
            <w:r>
              <w:rPr>
                <w:rFonts w:ascii="Arial" w:hAnsi="Arial" w:cs="Arial"/>
                <w:lang w:val="de-DE"/>
              </w:rPr>
              <w:t>S</w:t>
            </w:r>
            <w:r w:rsidRPr="0071409B">
              <w:rPr>
                <w:rFonts w:ascii="Arial" w:hAnsi="Arial" w:cs="Arial"/>
                <w:lang w:val="de-DE"/>
              </w:rPr>
              <w:t xml:space="preserve">upervisor: Prof. </w:t>
            </w:r>
            <w:r w:rsidRPr="00084A09">
              <w:rPr>
                <w:rFonts w:ascii="Arial" w:hAnsi="Arial" w:cs="Arial"/>
                <w:noProof/>
                <w:lang w:val="de-DE"/>
              </w:rPr>
              <w:t>Dr. Dr.</w:t>
            </w:r>
            <w:r w:rsidRPr="0071409B">
              <w:rPr>
                <w:rFonts w:ascii="Arial" w:hAnsi="Arial" w:cs="Arial"/>
                <w:lang w:val="de-DE"/>
              </w:rPr>
              <w:t xml:space="preserve"> Jürgen Bengel) </w:t>
            </w:r>
          </w:p>
          <w:p w14:paraId="2D63464A" w14:textId="77777777" w:rsidR="00182BBC" w:rsidRDefault="00182BBC" w:rsidP="009C2F3F">
            <w:pPr>
              <w:pStyle w:val="NoSpacing"/>
              <w:rPr>
                <w:rFonts w:ascii="Arial" w:hAnsi="Arial" w:cs="Arial"/>
                <w:lang w:val="en-US"/>
              </w:rPr>
            </w:pPr>
            <w:r w:rsidRPr="00FE3FD9">
              <w:rPr>
                <w:rFonts w:ascii="Arial" w:hAnsi="Arial" w:cs="Arial"/>
                <w:i/>
                <w:lang w:val="en-US"/>
              </w:rPr>
              <w:t>Student Assistant</w:t>
            </w:r>
            <w:r w:rsidRPr="00FE3FD9">
              <w:rPr>
                <w:rFonts w:ascii="Arial" w:hAnsi="Arial" w:cs="Arial"/>
                <w:lang w:val="en-US"/>
              </w:rPr>
              <w:t xml:space="preserve"> </w:t>
            </w:r>
          </w:p>
          <w:p w14:paraId="548C4240" w14:textId="77777777" w:rsidR="00182BBC" w:rsidRPr="00FE3FD9" w:rsidRDefault="00182BBC" w:rsidP="009C2F3F">
            <w:pPr>
              <w:pStyle w:val="NoSpacing"/>
              <w:rPr>
                <w:rFonts w:ascii="Arial" w:hAnsi="Arial" w:cs="Arial"/>
                <w:lang w:val="en-US"/>
              </w:rPr>
            </w:pPr>
            <w:r w:rsidRPr="00FE3FD9">
              <w:rPr>
                <w:rFonts w:ascii="Arial" w:hAnsi="Arial" w:cs="Arial"/>
                <w:lang w:val="en-US"/>
              </w:rPr>
              <w:t>(data analysis, quality management, communication with students)</w:t>
            </w:r>
          </w:p>
          <w:p w14:paraId="23D66206" w14:textId="77777777" w:rsidR="00182BBC" w:rsidRPr="00FE3FD9" w:rsidRDefault="00182BBC" w:rsidP="009C2F3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14:paraId="08B489B4" w14:textId="7691DDFF" w:rsidR="00182BBC" w:rsidRDefault="00182BBC">
      <w:pPr>
        <w:rPr>
          <w:rFonts w:ascii="Arial" w:eastAsia="Calibri" w:hAnsi="Arial" w:cs="Arial"/>
          <w:b/>
          <w:lang w:val="en-US" w:eastAsia="en-US"/>
        </w:rPr>
      </w:pPr>
    </w:p>
    <w:p w14:paraId="0C1E0426" w14:textId="43CE5D98" w:rsidR="00182BBC" w:rsidRDefault="00182BBC">
      <w:pPr>
        <w:rPr>
          <w:rFonts w:ascii="Arial" w:eastAsia="Calibri" w:hAnsi="Arial" w:cs="Arial"/>
          <w:b/>
          <w:lang w:val="en-US" w:eastAsia="en-US"/>
        </w:rPr>
      </w:pPr>
      <w:r>
        <w:rPr>
          <w:rFonts w:ascii="Arial" w:eastAsia="Calibri" w:hAnsi="Arial" w:cs="Arial"/>
          <w:b/>
          <w:lang w:val="en-US" w:eastAsia="en-US"/>
        </w:rPr>
        <w:br w:type="page"/>
      </w:r>
    </w:p>
    <w:p w14:paraId="55EA6283" w14:textId="1890DE80" w:rsidR="00182BBC" w:rsidRPr="00A4690A" w:rsidRDefault="00182BBC" w:rsidP="00182BBC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24"/>
          <w:szCs w:val="24"/>
          <w:lang w:val="en-US"/>
        </w:rPr>
      </w:pPr>
      <w:r w:rsidRPr="00A4690A">
        <w:rPr>
          <w:rFonts w:ascii="Arial" w:hAnsi="Arial" w:cs="Arial"/>
          <w:b/>
          <w:sz w:val="24"/>
          <w:szCs w:val="24"/>
          <w:lang w:val="en-US"/>
        </w:rPr>
        <w:lastRenderedPageBreak/>
        <w:t>WORK EXPERIENCE</w:t>
      </w:r>
    </w:p>
    <w:p w14:paraId="1BD231D5" w14:textId="77777777" w:rsidR="00182BBC" w:rsidRPr="00FE3FD9" w:rsidRDefault="00182BBC" w:rsidP="00182BBC">
      <w:pPr>
        <w:pStyle w:val="NoSpacing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583B2D" w:rsidRPr="00FE3FD9" w14:paraId="48A54E48" w14:textId="77777777" w:rsidTr="009C2F3F">
        <w:tc>
          <w:tcPr>
            <w:tcW w:w="1696" w:type="dxa"/>
          </w:tcPr>
          <w:p w14:paraId="0C2281E8" w14:textId="06F8F555" w:rsidR="00583B2D" w:rsidRPr="00FE3FD9" w:rsidRDefault="00583B2D" w:rsidP="009C2F3F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since 06/2020</w:t>
            </w:r>
          </w:p>
        </w:tc>
        <w:tc>
          <w:tcPr>
            <w:tcW w:w="7320" w:type="dxa"/>
          </w:tcPr>
          <w:p w14:paraId="292D05A3" w14:textId="77777777" w:rsidR="00583B2D" w:rsidRDefault="00583B2D" w:rsidP="009C2F3F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University of British Columbia, Department of Psychology, </w:t>
            </w:r>
            <w:r>
              <w:rPr>
                <w:rFonts w:ascii="Arial" w:hAnsi="Arial" w:cs="Arial"/>
                <w:bCs/>
                <w:lang w:val="en-US"/>
              </w:rPr>
              <w:t>Vancouver, Canada</w:t>
            </w:r>
          </w:p>
          <w:p w14:paraId="751B9DAC" w14:textId="77777777" w:rsidR="00583B2D" w:rsidRDefault="00583B2D" w:rsidP="009C2F3F">
            <w:pPr>
              <w:pStyle w:val="NoSpacing"/>
              <w:rPr>
                <w:rFonts w:ascii="Arial" w:hAnsi="Arial" w:cs="Arial"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lang w:val="en-US"/>
              </w:rPr>
              <w:t>Statistical Consultant</w:t>
            </w:r>
          </w:p>
          <w:p w14:paraId="22DE63BF" w14:textId="52FDFE8F" w:rsidR="00CC6625" w:rsidRPr="00583B2D" w:rsidRDefault="00CC6625" w:rsidP="009C2F3F">
            <w:pPr>
              <w:pStyle w:val="NoSpacing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</w:tc>
      </w:tr>
      <w:tr w:rsidR="00182BBC" w:rsidRPr="00FE3FD9" w14:paraId="0D61283B" w14:textId="77777777" w:rsidTr="009C2F3F">
        <w:tc>
          <w:tcPr>
            <w:tcW w:w="1696" w:type="dxa"/>
          </w:tcPr>
          <w:p w14:paraId="69CE6C01" w14:textId="77777777" w:rsidR="00182BBC" w:rsidRPr="00FE3FD9" w:rsidRDefault="00182BBC" w:rsidP="009C2F3F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 w:rsidRPr="00FE3FD9">
              <w:rPr>
                <w:rFonts w:ascii="Arial" w:hAnsi="Arial" w:cs="Arial"/>
                <w:i/>
                <w:lang w:val="en-US"/>
              </w:rPr>
              <w:t>02/2015</w:t>
            </w:r>
            <w:r>
              <w:rPr>
                <w:rFonts w:ascii="Arial" w:hAnsi="Arial" w:cs="Arial"/>
                <w:i/>
                <w:lang w:val="en-US"/>
              </w:rPr>
              <w:t xml:space="preserve"> -</w:t>
            </w:r>
            <w:r w:rsidRPr="00FE3FD9">
              <w:rPr>
                <w:rFonts w:ascii="Arial" w:hAnsi="Arial" w:cs="Arial"/>
                <w:i/>
                <w:lang w:val="en-US"/>
              </w:rPr>
              <w:t xml:space="preserve"> 05/2015</w:t>
            </w:r>
          </w:p>
        </w:tc>
        <w:tc>
          <w:tcPr>
            <w:tcW w:w="7320" w:type="dxa"/>
          </w:tcPr>
          <w:p w14:paraId="2F1241F9" w14:textId="77777777" w:rsidR="00182BBC" w:rsidRPr="00FE3FD9" w:rsidRDefault="00182BBC" w:rsidP="009C2F3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 w:rsidRPr="00FE3FD9">
              <w:rPr>
                <w:rFonts w:ascii="Arial" w:hAnsi="Arial" w:cs="Arial"/>
                <w:b/>
                <w:lang w:val="en-US"/>
              </w:rPr>
              <w:t>Klinik</w:t>
            </w:r>
            <w:proofErr w:type="spellEnd"/>
            <w:r w:rsidRPr="00FE3FD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FE3FD9">
              <w:rPr>
                <w:rFonts w:ascii="Arial" w:hAnsi="Arial" w:cs="Arial"/>
                <w:b/>
                <w:lang w:val="en-US"/>
              </w:rPr>
              <w:t>Haus</w:t>
            </w:r>
            <w:proofErr w:type="spellEnd"/>
            <w:r w:rsidRPr="00FE3FD9">
              <w:rPr>
                <w:rFonts w:ascii="Arial" w:hAnsi="Arial" w:cs="Arial"/>
                <w:b/>
                <w:lang w:val="en-US"/>
              </w:rPr>
              <w:t xml:space="preserve"> Vogt</w:t>
            </w:r>
            <w:r w:rsidRPr="00FE3FD9">
              <w:rPr>
                <w:rFonts w:ascii="Arial" w:hAnsi="Arial" w:cs="Arial"/>
                <w:lang w:val="en-US"/>
              </w:rPr>
              <w:t xml:space="preserve">, Clinic for Psychiatry, Psychotherapy and Psychosomatic Medicine for Youths, </w:t>
            </w:r>
            <w:proofErr w:type="spellStart"/>
            <w:r w:rsidRPr="00FE3FD9">
              <w:rPr>
                <w:rFonts w:ascii="Arial" w:hAnsi="Arial" w:cs="Arial"/>
                <w:lang w:val="en-US"/>
              </w:rPr>
              <w:t>Titisee</w:t>
            </w:r>
            <w:proofErr w:type="spellEnd"/>
            <w:r w:rsidRPr="00FE3FD9">
              <w:rPr>
                <w:rFonts w:ascii="Arial" w:hAnsi="Arial" w:cs="Arial"/>
                <w:lang w:val="en-US"/>
              </w:rPr>
              <w:t>-Neustadt, Germany</w:t>
            </w:r>
          </w:p>
          <w:p w14:paraId="6A79BE9A" w14:textId="77777777" w:rsidR="00182BBC" w:rsidRDefault="00182BBC" w:rsidP="009C2F3F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 w:rsidRPr="00FE3FD9">
              <w:rPr>
                <w:rFonts w:ascii="Arial" w:hAnsi="Arial" w:cs="Arial"/>
                <w:i/>
                <w:lang w:val="en-US"/>
              </w:rPr>
              <w:t>Intern</w:t>
            </w:r>
          </w:p>
          <w:p w14:paraId="5B920F48" w14:textId="77777777" w:rsidR="00182BBC" w:rsidRPr="00FE3FD9" w:rsidRDefault="00182BBC" w:rsidP="009C2F3F">
            <w:pPr>
              <w:pStyle w:val="NoSpacing"/>
              <w:rPr>
                <w:rFonts w:ascii="Arial" w:hAnsi="Arial" w:cs="Arial"/>
                <w:i/>
                <w:lang w:val="en-US"/>
              </w:rPr>
            </w:pPr>
          </w:p>
        </w:tc>
      </w:tr>
      <w:tr w:rsidR="00182BBC" w:rsidRPr="00FE3FD9" w14:paraId="58BA2CC0" w14:textId="77777777" w:rsidTr="009C2F3F">
        <w:tc>
          <w:tcPr>
            <w:tcW w:w="1696" w:type="dxa"/>
          </w:tcPr>
          <w:p w14:paraId="63512890" w14:textId="77777777" w:rsidR="00182BBC" w:rsidRPr="00FE3FD9" w:rsidRDefault="00182BBC" w:rsidP="009C2F3F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 w:rsidRPr="00FE3FD9">
              <w:rPr>
                <w:rFonts w:ascii="Arial" w:hAnsi="Arial" w:cs="Arial"/>
                <w:i/>
                <w:lang w:val="en-US"/>
              </w:rPr>
              <w:t>05/2012</w:t>
            </w:r>
            <w:r>
              <w:rPr>
                <w:rFonts w:ascii="Arial" w:hAnsi="Arial" w:cs="Arial"/>
                <w:i/>
                <w:lang w:val="en-US"/>
              </w:rPr>
              <w:t xml:space="preserve"> -</w:t>
            </w:r>
            <w:r w:rsidRPr="00FE3FD9">
              <w:rPr>
                <w:rFonts w:ascii="Arial" w:hAnsi="Arial" w:cs="Arial"/>
                <w:i/>
                <w:lang w:val="en-US"/>
              </w:rPr>
              <w:t xml:space="preserve"> 08/2013</w:t>
            </w:r>
          </w:p>
        </w:tc>
        <w:tc>
          <w:tcPr>
            <w:tcW w:w="7320" w:type="dxa"/>
          </w:tcPr>
          <w:p w14:paraId="3B8E00F1" w14:textId="77777777" w:rsidR="00182BBC" w:rsidRPr="0071409B" w:rsidRDefault="00182BBC" w:rsidP="009C2F3F">
            <w:pPr>
              <w:pStyle w:val="NoSpacing"/>
              <w:rPr>
                <w:rFonts w:ascii="Arial" w:hAnsi="Arial" w:cs="Arial"/>
                <w:lang w:val="en-US"/>
              </w:rPr>
            </w:pPr>
            <w:r w:rsidRPr="0071409B">
              <w:rPr>
                <w:rFonts w:ascii="Arial" w:hAnsi="Arial" w:cs="Arial"/>
                <w:b/>
                <w:lang w:val="en-US"/>
              </w:rPr>
              <w:t>Day Nursery, Student Services</w:t>
            </w:r>
            <w:r w:rsidRPr="0071409B">
              <w:rPr>
                <w:rFonts w:ascii="Arial" w:hAnsi="Arial" w:cs="Arial"/>
                <w:lang w:val="en-US"/>
              </w:rPr>
              <w:t>, Reutlingen, Germany</w:t>
            </w:r>
          </w:p>
          <w:p w14:paraId="51C6F537" w14:textId="77777777" w:rsidR="00182BBC" w:rsidRPr="00FE3FD9" w:rsidRDefault="00182BBC" w:rsidP="009C2F3F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 w:rsidRPr="00FE3FD9">
              <w:rPr>
                <w:rFonts w:ascii="Arial" w:hAnsi="Arial" w:cs="Arial"/>
                <w:i/>
                <w:lang w:val="en-US"/>
              </w:rPr>
              <w:t>Voluntary Year of Social Service</w:t>
            </w:r>
          </w:p>
        </w:tc>
      </w:tr>
    </w:tbl>
    <w:p w14:paraId="7CB0AEDD" w14:textId="77777777" w:rsidR="007B12AF" w:rsidRPr="00182BBC" w:rsidRDefault="007B12AF" w:rsidP="00CA5A83">
      <w:pPr>
        <w:pStyle w:val="NoSpacing"/>
        <w:rPr>
          <w:rFonts w:ascii="Arial" w:hAnsi="Arial" w:cs="Arial"/>
        </w:rPr>
      </w:pPr>
    </w:p>
    <w:p w14:paraId="025D5054" w14:textId="77777777" w:rsidR="00182BBC" w:rsidRPr="00A4690A" w:rsidRDefault="00182BBC" w:rsidP="00182BBC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eastAsia="Calibri" w:hAnsi="Arial" w:cs="Arial"/>
          <w:b/>
          <w:lang w:val="en-US" w:eastAsia="en-US"/>
        </w:rPr>
      </w:pPr>
      <w:r w:rsidRPr="00A4690A">
        <w:rPr>
          <w:rFonts w:ascii="Arial" w:eastAsia="Calibri" w:hAnsi="Arial" w:cs="Arial"/>
          <w:b/>
          <w:lang w:val="en-US" w:eastAsia="en-US"/>
        </w:rPr>
        <w:t>FELLOWSHIPS</w:t>
      </w:r>
    </w:p>
    <w:p w14:paraId="50DF544C" w14:textId="77777777" w:rsidR="00182BBC" w:rsidRPr="00FE3FD9" w:rsidRDefault="00182BBC" w:rsidP="00182BBC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14:paraId="22B1C0C7" w14:textId="77777777" w:rsidR="00182BBC" w:rsidRDefault="00182BBC" w:rsidP="00182BB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  <w:r w:rsidRPr="00FE3FD9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German National Scholarship Foundation </w:t>
      </w:r>
    </w:p>
    <w:p w14:paraId="183D629E" w14:textId="77777777" w:rsidR="00182BBC" w:rsidRDefault="00182BBC" w:rsidP="0018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FFFFF"/>
          <w:lang w:val="de-DE"/>
        </w:rPr>
      </w:pPr>
      <w:r w:rsidRPr="005F73C1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(Studienstiftung des 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>D</w:t>
      </w:r>
      <w:r w:rsidRPr="005F73C1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eutschen Volkes, all </w:t>
      </w:r>
      <w:r w:rsidRPr="00A250F8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funding </w:t>
      </w:r>
      <w:r w:rsidRPr="00A250F8">
        <w:rPr>
          <w:rFonts w:ascii="Arial" w:hAnsi="Arial" w:cs="Arial"/>
          <w:noProof/>
          <w:sz w:val="22"/>
          <w:szCs w:val="22"/>
          <w:shd w:val="clear" w:color="auto" w:fill="FFFFFF"/>
          <w:lang w:val="de-DE"/>
        </w:rPr>
        <w:t>merit-based</w:t>
      </w:r>
      <w:r w:rsidRPr="005F73C1">
        <w:rPr>
          <w:rFonts w:ascii="Arial" w:hAnsi="Arial" w:cs="Arial"/>
          <w:sz w:val="22"/>
          <w:szCs w:val="22"/>
          <w:shd w:val="clear" w:color="auto" w:fill="FFFFFF"/>
          <w:lang w:val="de-DE"/>
        </w:rPr>
        <w:t>)</w:t>
      </w:r>
    </w:p>
    <w:p w14:paraId="05FD1674" w14:textId="77777777" w:rsidR="00182BBC" w:rsidRPr="00D17FD6" w:rsidRDefault="00182BBC" w:rsidP="0018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FFFFF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182BBC" w:rsidRPr="00FE3FD9" w14:paraId="2002D75E" w14:textId="77777777" w:rsidTr="009C2F3F">
        <w:trPr>
          <w:trHeight w:val="567"/>
        </w:trPr>
        <w:tc>
          <w:tcPr>
            <w:tcW w:w="1696" w:type="dxa"/>
          </w:tcPr>
          <w:p w14:paraId="59530574" w14:textId="77777777" w:rsidR="00182BBC" w:rsidRDefault="00182BBC" w:rsidP="009C2F3F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07/2019</w:t>
            </w:r>
          </w:p>
        </w:tc>
        <w:tc>
          <w:tcPr>
            <w:tcW w:w="7320" w:type="dxa"/>
          </w:tcPr>
          <w:p w14:paraId="61051E83" w14:textId="77777777" w:rsidR="00182BBC" w:rsidRDefault="00182BBC" w:rsidP="009C2F3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US"/>
              </w:rPr>
              <w:t xml:space="preserve">Travel Grant: </w:t>
            </w:r>
            <w:r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en-US"/>
              </w:rPr>
              <w:t>250 €</w:t>
            </w:r>
          </w:p>
          <w:p w14:paraId="1C706C98" w14:textId="77777777" w:rsidR="00182BBC" w:rsidRPr="00025BBA" w:rsidRDefault="00182BBC" w:rsidP="009C2F3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en-US"/>
              </w:rPr>
              <w:t>SIPS Convention 2019, Rotterdam, Netherlands</w:t>
            </w:r>
          </w:p>
        </w:tc>
      </w:tr>
      <w:tr w:rsidR="00182BBC" w:rsidRPr="00FE3FD9" w14:paraId="033BE0E7" w14:textId="77777777" w:rsidTr="009C2F3F">
        <w:trPr>
          <w:trHeight w:val="567"/>
        </w:trPr>
        <w:tc>
          <w:tcPr>
            <w:tcW w:w="1696" w:type="dxa"/>
          </w:tcPr>
          <w:p w14:paraId="280CE3F4" w14:textId="77777777" w:rsidR="00182BBC" w:rsidRDefault="00182BBC" w:rsidP="009C2F3F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02/2019</w:t>
            </w:r>
          </w:p>
        </w:tc>
        <w:tc>
          <w:tcPr>
            <w:tcW w:w="7320" w:type="dxa"/>
          </w:tcPr>
          <w:p w14:paraId="1191C0F7" w14:textId="77777777" w:rsidR="00182BBC" w:rsidRPr="00947DF4" w:rsidRDefault="00182BBC" w:rsidP="009C2F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US"/>
              </w:rPr>
              <w:t xml:space="preserve">Travel Grant;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1,300 €</w:t>
            </w:r>
          </w:p>
          <w:p w14:paraId="1FA4757C" w14:textId="77777777" w:rsidR="00182BBC" w:rsidRPr="00947DF4" w:rsidRDefault="00182BBC" w:rsidP="009C2F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947DF4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SPSP Convention 2019, Portland, OR, USA</w:t>
            </w:r>
          </w:p>
        </w:tc>
      </w:tr>
      <w:tr w:rsidR="00182BBC" w:rsidRPr="00FE3FD9" w14:paraId="6D71B284" w14:textId="77777777" w:rsidTr="009C2F3F">
        <w:trPr>
          <w:trHeight w:val="567"/>
        </w:trPr>
        <w:tc>
          <w:tcPr>
            <w:tcW w:w="1696" w:type="dxa"/>
          </w:tcPr>
          <w:p w14:paraId="2B2FC301" w14:textId="77777777" w:rsidR="00182BBC" w:rsidRPr="00FE3FD9" w:rsidRDefault="00182BBC" w:rsidP="009C2F3F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08/2018 -10/2018</w:t>
            </w:r>
          </w:p>
        </w:tc>
        <w:tc>
          <w:tcPr>
            <w:tcW w:w="7320" w:type="dxa"/>
          </w:tcPr>
          <w:p w14:paraId="6258C2F9" w14:textId="77777777" w:rsidR="00182BBC" w:rsidRDefault="00182BBC" w:rsidP="009C2F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US"/>
              </w:rPr>
            </w:pPr>
            <w:r w:rsidRPr="00A4690A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US"/>
              </w:rPr>
              <w:t>Travel Stipend</w:t>
            </w:r>
            <w:r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2</w:t>
            </w:r>
            <w:r w:rsidRPr="00A4690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,100 €</w:t>
            </w:r>
          </w:p>
          <w:p w14:paraId="023CB17D" w14:textId="77777777" w:rsidR="00182BBC" w:rsidRPr="00A4690A" w:rsidRDefault="00182BBC" w:rsidP="009C2F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S</w:t>
            </w:r>
            <w:r w:rsidRPr="00A4690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hort research stay at the University of British Columbia</w:t>
            </w:r>
          </w:p>
        </w:tc>
      </w:tr>
      <w:tr w:rsidR="00182BBC" w:rsidRPr="00FE3FD9" w14:paraId="748EDB54" w14:textId="77777777" w:rsidTr="009C2F3F">
        <w:trPr>
          <w:trHeight w:val="567"/>
        </w:trPr>
        <w:tc>
          <w:tcPr>
            <w:tcW w:w="1696" w:type="dxa"/>
          </w:tcPr>
          <w:p w14:paraId="3DDA754E" w14:textId="77777777" w:rsidR="00182BBC" w:rsidRDefault="00182BBC" w:rsidP="009C2F3F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03/2018</w:t>
            </w:r>
          </w:p>
        </w:tc>
        <w:tc>
          <w:tcPr>
            <w:tcW w:w="7320" w:type="dxa"/>
          </w:tcPr>
          <w:p w14:paraId="00D30BC7" w14:textId="77777777" w:rsidR="00182BBC" w:rsidRDefault="00182BBC" w:rsidP="009C2F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US"/>
              </w:rPr>
            </w:pPr>
            <w:r w:rsidRPr="00A4690A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US"/>
              </w:rPr>
              <w:t>Travel Grant</w:t>
            </w:r>
            <w:r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r w:rsidRPr="00A4690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1,175 €</w:t>
            </w:r>
          </w:p>
          <w:p w14:paraId="3B778DFC" w14:textId="77777777" w:rsidR="00182BBC" w:rsidRPr="00A4690A" w:rsidRDefault="00182BBC" w:rsidP="009C2F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A4690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SPSP Convention 2018, Atlanta, GA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, USA</w:t>
            </w:r>
          </w:p>
        </w:tc>
      </w:tr>
      <w:tr w:rsidR="00182BBC" w:rsidRPr="00FE3FD9" w14:paraId="236D09CB" w14:textId="77777777" w:rsidTr="009C2F3F">
        <w:trPr>
          <w:trHeight w:val="567"/>
        </w:trPr>
        <w:tc>
          <w:tcPr>
            <w:tcW w:w="1696" w:type="dxa"/>
          </w:tcPr>
          <w:p w14:paraId="27812891" w14:textId="77777777" w:rsidR="00182BBC" w:rsidRDefault="00182BBC" w:rsidP="009C2F3F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10/2017 - 09/2019</w:t>
            </w:r>
          </w:p>
        </w:tc>
        <w:tc>
          <w:tcPr>
            <w:tcW w:w="7320" w:type="dxa"/>
          </w:tcPr>
          <w:p w14:paraId="20FE10AE" w14:textId="77777777" w:rsidR="00182BBC" w:rsidRDefault="00182BBC" w:rsidP="009C2F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A4690A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US"/>
              </w:rPr>
              <w:t>Full Scholarship</w:t>
            </w:r>
            <w:r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r w:rsidRPr="00A4690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22,800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A4690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€</w:t>
            </w:r>
          </w:p>
          <w:p w14:paraId="4DD29A0F" w14:textId="77777777" w:rsidR="00182BBC" w:rsidRPr="00A4690A" w:rsidRDefault="00182BBC" w:rsidP="009C2F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A4690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Master of Science</w:t>
            </w:r>
          </w:p>
        </w:tc>
      </w:tr>
      <w:tr w:rsidR="00182BBC" w:rsidRPr="00FE3FD9" w14:paraId="659478BB" w14:textId="77777777" w:rsidTr="009C2F3F">
        <w:trPr>
          <w:trHeight w:val="567"/>
        </w:trPr>
        <w:tc>
          <w:tcPr>
            <w:tcW w:w="1696" w:type="dxa"/>
          </w:tcPr>
          <w:p w14:paraId="291D6A25" w14:textId="77777777" w:rsidR="00182BBC" w:rsidRDefault="00182BBC" w:rsidP="009C2F3F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09/2016 - 06/2017</w:t>
            </w:r>
          </w:p>
        </w:tc>
        <w:tc>
          <w:tcPr>
            <w:tcW w:w="7320" w:type="dxa"/>
          </w:tcPr>
          <w:p w14:paraId="687DC629" w14:textId="77777777" w:rsidR="00182BBC" w:rsidRDefault="00182BBC" w:rsidP="009C2F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US"/>
              </w:rPr>
            </w:pPr>
            <w:r w:rsidRPr="00D17FD6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US"/>
              </w:rPr>
              <w:t>Travel Stipend</w:t>
            </w:r>
            <w:r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r w:rsidRPr="007D561B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14,650 €</w:t>
            </w:r>
          </w:p>
          <w:p w14:paraId="3C27FFFE" w14:textId="77777777" w:rsidR="00182BBC" w:rsidRPr="00D17FD6" w:rsidRDefault="00182BBC" w:rsidP="009C2F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R</w:t>
            </w:r>
            <w:r w:rsidRPr="00D17FD6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esearch stay at the University of British Columbia, </w:t>
            </w:r>
          </w:p>
        </w:tc>
      </w:tr>
      <w:tr w:rsidR="00182BBC" w:rsidRPr="00FE3FD9" w14:paraId="329D5A02" w14:textId="77777777" w:rsidTr="009C2F3F">
        <w:trPr>
          <w:trHeight w:val="567"/>
        </w:trPr>
        <w:tc>
          <w:tcPr>
            <w:tcW w:w="1696" w:type="dxa"/>
          </w:tcPr>
          <w:p w14:paraId="0BE88663" w14:textId="77777777" w:rsidR="00182BBC" w:rsidRDefault="00182BBC" w:rsidP="009C2F3F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01/2014 - 09/2016</w:t>
            </w:r>
          </w:p>
        </w:tc>
        <w:tc>
          <w:tcPr>
            <w:tcW w:w="7320" w:type="dxa"/>
          </w:tcPr>
          <w:p w14:paraId="72783F61" w14:textId="77777777" w:rsidR="00182BBC" w:rsidRDefault="00182BBC" w:rsidP="009C2F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A4690A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US"/>
              </w:rPr>
              <w:t>Full Scholarship</w:t>
            </w:r>
            <w:r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r w:rsidRPr="00A4690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7</w:t>
            </w:r>
            <w:r w:rsidRPr="00A4690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0</w:t>
            </w:r>
            <w:r w:rsidRPr="00A4690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A4690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€</w:t>
            </w:r>
          </w:p>
          <w:p w14:paraId="0A246E05" w14:textId="77777777" w:rsidR="00182BBC" w:rsidRPr="00D17FD6" w:rsidRDefault="00182BBC" w:rsidP="009C2F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Bachelor of Science</w:t>
            </w:r>
          </w:p>
        </w:tc>
      </w:tr>
    </w:tbl>
    <w:p w14:paraId="5992CE4D" w14:textId="77777777" w:rsidR="00182BBC" w:rsidRDefault="00182BBC" w:rsidP="00182BBC">
      <w:pPr>
        <w:rPr>
          <w:rFonts w:ascii="Arial" w:hAnsi="Arial" w:cs="Arial"/>
          <w:b/>
          <w:sz w:val="22"/>
          <w:szCs w:val="22"/>
          <w:lang w:val="en-US"/>
        </w:rPr>
      </w:pPr>
    </w:p>
    <w:p w14:paraId="70013610" w14:textId="77777777" w:rsidR="00182BBC" w:rsidRDefault="00182BBC" w:rsidP="00182BBC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University of British Columbia</w:t>
      </w:r>
      <w:r>
        <w:rPr>
          <w:rFonts w:ascii="Arial" w:hAnsi="Arial" w:cs="Arial"/>
          <w:b/>
          <w:sz w:val="22"/>
          <w:szCs w:val="22"/>
          <w:lang w:val="en-U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182BBC" w:rsidRPr="00FE3FD9" w14:paraId="663000EE" w14:textId="77777777" w:rsidTr="009C2F3F">
        <w:trPr>
          <w:trHeight w:val="567"/>
        </w:trPr>
        <w:tc>
          <w:tcPr>
            <w:tcW w:w="1696" w:type="dxa"/>
          </w:tcPr>
          <w:p w14:paraId="7983F8B3" w14:textId="77777777" w:rsidR="00182BBC" w:rsidRDefault="00182BBC" w:rsidP="009C2F3F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09/2019 – 08/2023</w:t>
            </w:r>
          </w:p>
        </w:tc>
        <w:tc>
          <w:tcPr>
            <w:tcW w:w="7320" w:type="dxa"/>
          </w:tcPr>
          <w:p w14:paraId="56E8D2A7" w14:textId="77777777" w:rsidR="00182BBC" w:rsidRPr="00433E80" w:rsidRDefault="00182BBC" w:rsidP="009C2F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US"/>
              </w:rPr>
              <w:t xml:space="preserve">4-Year Doctoral Fellowship </w:t>
            </w:r>
            <w:r w:rsidRPr="00025BBA"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en-US"/>
              </w:rPr>
              <w:t>(includes full tuition waiver)</w:t>
            </w:r>
            <w:r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CAD 72,000</w:t>
            </w:r>
          </w:p>
          <w:p w14:paraId="3CE6329A" w14:textId="77777777" w:rsidR="00182BBC" w:rsidRPr="00947DF4" w:rsidRDefault="00182BBC" w:rsidP="009C2F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182BBC" w:rsidRPr="00FE3FD9" w14:paraId="00722CB0" w14:textId="77777777" w:rsidTr="009C2F3F">
        <w:trPr>
          <w:trHeight w:val="567"/>
        </w:trPr>
        <w:tc>
          <w:tcPr>
            <w:tcW w:w="1696" w:type="dxa"/>
          </w:tcPr>
          <w:p w14:paraId="5AA09322" w14:textId="77777777" w:rsidR="00182BBC" w:rsidRPr="00825FE4" w:rsidRDefault="00182BBC" w:rsidP="009C2F3F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09/2019</w:t>
            </w:r>
          </w:p>
        </w:tc>
        <w:tc>
          <w:tcPr>
            <w:tcW w:w="7320" w:type="dxa"/>
          </w:tcPr>
          <w:p w14:paraId="5D397609" w14:textId="77777777" w:rsidR="00182BBC" w:rsidRPr="00825FE4" w:rsidRDefault="00182BBC" w:rsidP="009C2F3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en-US"/>
              </w:rPr>
            </w:pPr>
            <w:r w:rsidRPr="00825FE4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US"/>
              </w:rPr>
              <w:t>R Howard Webster Foundation Fellowship</w:t>
            </w:r>
            <w:r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25FE4"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en-US"/>
              </w:rPr>
              <w:t>(Entrance Award for Green College Residents)</w:t>
            </w:r>
            <w:r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en-US"/>
              </w:rPr>
              <w:t>; CAD 3,000</w:t>
            </w:r>
          </w:p>
        </w:tc>
      </w:tr>
      <w:tr w:rsidR="00583B2D" w:rsidRPr="00FE3FD9" w14:paraId="742A9CF1" w14:textId="77777777" w:rsidTr="009C2F3F">
        <w:trPr>
          <w:trHeight w:val="567"/>
        </w:trPr>
        <w:tc>
          <w:tcPr>
            <w:tcW w:w="1696" w:type="dxa"/>
          </w:tcPr>
          <w:p w14:paraId="706F66DE" w14:textId="5D79A517" w:rsidR="00583B2D" w:rsidRDefault="00583B2D" w:rsidP="009C2F3F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05/2020</w:t>
            </w:r>
          </w:p>
        </w:tc>
        <w:tc>
          <w:tcPr>
            <w:tcW w:w="7320" w:type="dxa"/>
          </w:tcPr>
          <w:p w14:paraId="7CCA339A" w14:textId="58CE7750" w:rsidR="00583B2D" w:rsidRPr="00583B2D" w:rsidRDefault="00583B2D" w:rsidP="009C2F3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en-US"/>
              </w:rPr>
            </w:pPr>
            <w:r w:rsidRPr="00583B2D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US"/>
              </w:rPr>
              <w:t>President's Academic Excellence Initiative PhD Award</w:t>
            </w:r>
            <w:r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r w:rsidR="00D92D20"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en-US"/>
              </w:rPr>
              <w:t>CAD 325</w:t>
            </w:r>
            <w:bookmarkStart w:id="0" w:name="_GoBack"/>
            <w:bookmarkEnd w:id="0"/>
          </w:p>
        </w:tc>
      </w:tr>
    </w:tbl>
    <w:p w14:paraId="3B21DFA0" w14:textId="627714D4" w:rsidR="00182BBC" w:rsidRDefault="00182BBC" w:rsidP="00583B2D">
      <w:pPr>
        <w:pBdr>
          <w:bottom w:val="single" w:sz="6" w:space="1" w:color="auto"/>
        </w:pBdr>
        <w:rPr>
          <w:rFonts w:ascii="Arial" w:hAnsi="Arial" w:cs="Arial"/>
          <w:b/>
          <w:lang w:val="en-US"/>
        </w:rPr>
      </w:pPr>
    </w:p>
    <w:p w14:paraId="1D8CC73B" w14:textId="77777777" w:rsidR="00182BBC" w:rsidRDefault="00182BBC" w:rsidP="00182BBC">
      <w:pPr>
        <w:pBdr>
          <w:bottom w:val="single" w:sz="6" w:space="1" w:color="auto"/>
        </w:pBdr>
        <w:ind w:left="567" w:hanging="567"/>
        <w:rPr>
          <w:rFonts w:ascii="Arial" w:hAnsi="Arial" w:cs="Arial"/>
          <w:b/>
          <w:lang w:val="en-US"/>
        </w:rPr>
      </w:pPr>
    </w:p>
    <w:p w14:paraId="3CC3EE90" w14:textId="77777777" w:rsidR="00182BBC" w:rsidRPr="00A4690A" w:rsidRDefault="00182BBC" w:rsidP="00182BBC">
      <w:pPr>
        <w:pBdr>
          <w:bottom w:val="single" w:sz="6" w:space="1" w:color="auto"/>
        </w:pBdr>
        <w:ind w:left="567" w:hanging="567"/>
        <w:rPr>
          <w:rFonts w:ascii="Arial" w:hAnsi="Arial" w:cs="Arial"/>
          <w:b/>
          <w:lang w:val="en-US"/>
        </w:rPr>
      </w:pPr>
      <w:r w:rsidRPr="00A4690A">
        <w:rPr>
          <w:rFonts w:ascii="Arial" w:hAnsi="Arial" w:cs="Arial"/>
          <w:b/>
          <w:lang w:val="en-US"/>
        </w:rPr>
        <w:t>AWARDS</w:t>
      </w:r>
    </w:p>
    <w:p w14:paraId="43A3D2C5" w14:textId="77777777" w:rsidR="00182BBC" w:rsidRPr="00FE3FD9" w:rsidRDefault="00182BBC" w:rsidP="00182BBC">
      <w:pPr>
        <w:ind w:left="567" w:hanging="567"/>
        <w:rPr>
          <w:rFonts w:ascii="Arial" w:hAnsi="Arial" w:cs="Arial"/>
          <w:b/>
          <w:sz w:val="22"/>
          <w:szCs w:val="22"/>
          <w:lang w:val="en-US"/>
        </w:rPr>
      </w:pPr>
    </w:p>
    <w:p w14:paraId="7ED99BD7" w14:textId="77777777" w:rsidR="00182BBC" w:rsidRDefault="00182BBC" w:rsidP="00182BBC">
      <w:pPr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FE3FD9">
        <w:rPr>
          <w:rFonts w:ascii="Arial" w:hAnsi="Arial" w:cs="Arial"/>
          <w:sz w:val="22"/>
          <w:szCs w:val="22"/>
          <w:lang w:val="en-US"/>
        </w:rPr>
        <w:t xml:space="preserve">First Place Poster Award (150 €), </w:t>
      </w:r>
      <w:r w:rsidRPr="00FE3FD9">
        <w:rPr>
          <w:rFonts w:ascii="Arial" w:hAnsi="Arial" w:cs="Arial"/>
          <w:i/>
          <w:sz w:val="22"/>
          <w:szCs w:val="22"/>
          <w:lang w:val="en-US"/>
        </w:rPr>
        <w:t>Division for Health Psychology of the German Psychological Society</w:t>
      </w:r>
      <w:r w:rsidRPr="00FE3FD9">
        <w:rPr>
          <w:rFonts w:ascii="Arial" w:hAnsi="Arial" w:cs="Arial"/>
          <w:sz w:val="22"/>
          <w:szCs w:val="22"/>
          <w:lang w:val="en-US"/>
        </w:rPr>
        <w:t xml:space="preserve"> (2017)</w:t>
      </w:r>
    </w:p>
    <w:p w14:paraId="7D3C83DC" w14:textId="77777777" w:rsidR="00182BBC" w:rsidRPr="00135EA0" w:rsidRDefault="00182BBC" w:rsidP="00182BBC">
      <w:pPr>
        <w:ind w:lef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Poster Award, </w:t>
      </w:r>
      <w:r>
        <w:rPr>
          <w:rFonts w:ascii="Arial" w:hAnsi="Arial" w:cs="Arial"/>
          <w:i/>
          <w:sz w:val="22"/>
          <w:szCs w:val="22"/>
          <w:lang w:val="en-US"/>
        </w:rPr>
        <w:t xml:space="preserve">Master’s Level Research Conference,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Freie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Universität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Berlin </w:t>
      </w:r>
      <w:r>
        <w:rPr>
          <w:rFonts w:ascii="Arial" w:hAnsi="Arial" w:cs="Arial"/>
          <w:sz w:val="22"/>
          <w:szCs w:val="22"/>
          <w:lang w:val="en-US"/>
        </w:rPr>
        <w:t>(2019)</w:t>
      </w:r>
    </w:p>
    <w:p w14:paraId="159B7966" w14:textId="4503E166" w:rsidR="00182BBC" w:rsidRDefault="00182BBC" w:rsidP="00182BBC">
      <w:pPr>
        <w:pStyle w:val="NoSpacing"/>
        <w:rPr>
          <w:rFonts w:ascii="Arial" w:hAnsi="Arial" w:cs="Arial"/>
          <w:lang w:val="en-US"/>
        </w:rPr>
      </w:pPr>
    </w:p>
    <w:p w14:paraId="31D065A6" w14:textId="77777777" w:rsidR="00182BBC" w:rsidRDefault="00182BBC">
      <w:pPr>
        <w:rPr>
          <w:rFonts w:ascii="Arial" w:eastAsia="Calibri" w:hAnsi="Arial" w:cs="Arial"/>
          <w:b/>
          <w:lang w:val="en-US" w:eastAsia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757221B6" w14:textId="11137085" w:rsidR="00182BBC" w:rsidRPr="00A4690A" w:rsidRDefault="00182BBC" w:rsidP="00182BBC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24"/>
          <w:szCs w:val="24"/>
          <w:lang w:val="en-US"/>
        </w:rPr>
      </w:pPr>
      <w:r w:rsidRPr="00A4690A">
        <w:rPr>
          <w:rFonts w:ascii="Arial" w:hAnsi="Arial" w:cs="Arial"/>
          <w:b/>
          <w:sz w:val="24"/>
          <w:szCs w:val="24"/>
          <w:lang w:val="en-US"/>
        </w:rPr>
        <w:lastRenderedPageBreak/>
        <w:t>TEACHING</w:t>
      </w:r>
    </w:p>
    <w:p w14:paraId="3684317D" w14:textId="77777777" w:rsidR="00182BBC" w:rsidRPr="00FE3FD9" w:rsidRDefault="00182BBC" w:rsidP="00182BBC">
      <w:pPr>
        <w:pStyle w:val="NoSpacing"/>
        <w:rPr>
          <w:rFonts w:ascii="Arial" w:hAnsi="Arial" w:cs="Arial"/>
          <w:b/>
          <w:lang w:val="en-US"/>
        </w:rPr>
      </w:pPr>
    </w:p>
    <w:p w14:paraId="086B5152" w14:textId="77777777" w:rsidR="00182BBC" w:rsidRDefault="00182BBC" w:rsidP="00182BBC">
      <w:pPr>
        <w:pStyle w:val="NoSpacing"/>
        <w:rPr>
          <w:rFonts w:ascii="Arial" w:hAnsi="Arial" w:cs="Arial"/>
          <w:b/>
          <w:noProof/>
          <w:lang w:val="en-US"/>
        </w:rPr>
      </w:pPr>
      <w:r>
        <w:rPr>
          <w:rFonts w:ascii="Arial" w:hAnsi="Arial" w:cs="Arial"/>
          <w:b/>
          <w:noProof/>
          <w:lang w:val="en-US"/>
        </w:rPr>
        <w:t>University of British Columbia, Department of Psychology</w:t>
      </w:r>
    </w:p>
    <w:p w14:paraId="181B6027" w14:textId="77777777" w:rsidR="00182BBC" w:rsidRDefault="00182BBC" w:rsidP="00182BBC">
      <w:pPr>
        <w:pStyle w:val="NoSpacing"/>
        <w:rPr>
          <w:rFonts w:ascii="Arial" w:hAnsi="Arial" w:cs="Arial"/>
          <w:bCs/>
          <w:noProof/>
          <w:lang w:val="en-US"/>
        </w:rPr>
      </w:pPr>
      <w:r>
        <w:rPr>
          <w:rFonts w:ascii="Arial" w:hAnsi="Arial" w:cs="Arial"/>
          <w:bCs/>
          <w:noProof/>
          <w:lang w:val="en-US"/>
        </w:rPr>
        <w:t>(Instructor: Dr. Nancy Sin), Teaching Assistant</w:t>
      </w:r>
    </w:p>
    <w:p w14:paraId="6D4475D5" w14:textId="77777777" w:rsidR="00182BBC" w:rsidRPr="00825FE4" w:rsidRDefault="00182BBC" w:rsidP="00182BBC">
      <w:pPr>
        <w:pStyle w:val="NoSpacing"/>
        <w:ind w:left="720"/>
        <w:rPr>
          <w:rFonts w:ascii="Arial" w:hAnsi="Arial" w:cs="Arial"/>
          <w:bCs/>
          <w:noProof/>
          <w:lang w:val="en-US"/>
        </w:rPr>
      </w:pPr>
      <w:r>
        <w:rPr>
          <w:rFonts w:ascii="Arial" w:hAnsi="Arial" w:cs="Arial"/>
          <w:bCs/>
          <w:noProof/>
          <w:lang w:val="en-US"/>
        </w:rPr>
        <w:t>Health Psychology (PSYC 314, 2019W, including guest lecture on health behavior change)</w:t>
      </w:r>
    </w:p>
    <w:p w14:paraId="76695906" w14:textId="77777777" w:rsidR="00182BBC" w:rsidRDefault="00182BBC" w:rsidP="00182BBC">
      <w:pPr>
        <w:pStyle w:val="NoSpacing"/>
        <w:rPr>
          <w:rFonts w:ascii="Arial" w:hAnsi="Arial" w:cs="Arial"/>
          <w:b/>
          <w:noProof/>
          <w:lang w:val="en-US"/>
        </w:rPr>
      </w:pPr>
    </w:p>
    <w:p w14:paraId="428923B4" w14:textId="77777777" w:rsidR="00182BBC" w:rsidRDefault="00182BBC" w:rsidP="00182BBC">
      <w:pPr>
        <w:pStyle w:val="NoSpacing"/>
        <w:rPr>
          <w:rFonts w:ascii="Arial" w:hAnsi="Arial" w:cs="Arial"/>
          <w:b/>
          <w:lang w:val="en-US"/>
        </w:rPr>
      </w:pPr>
      <w:r w:rsidRPr="003226BA">
        <w:rPr>
          <w:rFonts w:ascii="Arial" w:hAnsi="Arial" w:cs="Arial"/>
          <w:b/>
          <w:noProof/>
          <w:lang w:val="en-US"/>
        </w:rPr>
        <w:t>University</w:t>
      </w:r>
      <w:r w:rsidRPr="00FE3FD9">
        <w:rPr>
          <w:rFonts w:ascii="Arial" w:hAnsi="Arial" w:cs="Arial"/>
          <w:b/>
          <w:lang w:val="en-US"/>
        </w:rPr>
        <w:t xml:space="preserve"> of Freiburg, Division for Social Psychology and Methodology </w:t>
      </w:r>
    </w:p>
    <w:p w14:paraId="222B9938" w14:textId="77777777" w:rsidR="00182BBC" w:rsidRPr="00FE3FD9" w:rsidRDefault="00182BBC" w:rsidP="00182BBC">
      <w:pPr>
        <w:pStyle w:val="NoSpacing"/>
        <w:rPr>
          <w:rFonts w:ascii="Arial" w:hAnsi="Arial" w:cs="Arial"/>
          <w:lang w:val="en-US"/>
        </w:rPr>
      </w:pPr>
      <w:r w:rsidRPr="00FE3FD9">
        <w:rPr>
          <w:rFonts w:ascii="Arial" w:hAnsi="Arial" w:cs="Arial"/>
          <w:lang w:val="en-US"/>
        </w:rPr>
        <w:t>(</w:t>
      </w:r>
      <w:r>
        <w:rPr>
          <w:rFonts w:ascii="Arial" w:hAnsi="Arial" w:cs="Arial"/>
          <w:bCs/>
          <w:noProof/>
          <w:lang w:val="en-US"/>
        </w:rPr>
        <w:t xml:space="preserve">Instructor: </w:t>
      </w:r>
      <w:r w:rsidRPr="00FE3FD9">
        <w:rPr>
          <w:rFonts w:ascii="Arial" w:hAnsi="Arial" w:cs="Arial"/>
          <w:lang w:val="en-US"/>
        </w:rPr>
        <w:t xml:space="preserve">Dr. Karl Christoph </w:t>
      </w:r>
      <w:proofErr w:type="spellStart"/>
      <w:r w:rsidRPr="00FE3FD9">
        <w:rPr>
          <w:rFonts w:ascii="Arial" w:hAnsi="Arial" w:cs="Arial"/>
          <w:lang w:val="en-US"/>
        </w:rPr>
        <w:t>Klauer</w:t>
      </w:r>
      <w:proofErr w:type="spellEnd"/>
      <w:r w:rsidRPr="00FE3FD9">
        <w:rPr>
          <w:rFonts w:ascii="Arial" w:hAnsi="Arial" w:cs="Arial"/>
          <w:lang w:val="en-US"/>
        </w:rPr>
        <w:t xml:space="preserve">), Teaching Assistant (weekly review </w:t>
      </w:r>
      <w:r>
        <w:rPr>
          <w:rFonts w:ascii="Arial" w:hAnsi="Arial" w:cs="Arial"/>
          <w:lang w:val="en-US"/>
        </w:rPr>
        <w:t>course</w:t>
      </w:r>
      <w:r w:rsidRPr="00FE3FD9">
        <w:rPr>
          <w:rFonts w:ascii="Arial" w:hAnsi="Arial" w:cs="Arial"/>
          <w:lang w:val="en-US"/>
        </w:rPr>
        <w:t>)</w:t>
      </w:r>
    </w:p>
    <w:p w14:paraId="7DA1B13D" w14:textId="77777777" w:rsidR="00182BBC" w:rsidRPr="00FE3FD9" w:rsidRDefault="00182BBC" w:rsidP="00182BBC">
      <w:pPr>
        <w:pStyle w:val="NoSpacing"/>
        <w:rPr>
          <w:rFonts w:ascii="Arial" w:hAnsi="Arial" w:cs="Arial"/>
          <w:lang w:val="en-US"/>
        </w:rPr>
      </w:pPr>
      <w:r w:rsidRPr="00FE3FD9">
        <w:rPr>
          <w:rFonts w:ascii="Arial" w:hAnsi="Arial" w:cs="Arial"/>
          <w:lang w:val="en-US"/>
        </w:rPr>
        <w:tab/>
        <w:t>Statistics I (</w:t>
      </w:r>
      <w:r>
        <w:rPr>
          <w:rFonts w:ascii="Arial" w:hAnsi="Arial" w:cs="Arial"/>
          <w:lang w:val="en-US"/>
        </w:rPr>
        <w:t>W</w:t>
      </w:r>
      <w:r w:rsidRPr="00FE3FD9">
        <w:rPr>
          <w:rFonts w:ascii="Arial" w:hAnsi="Arial" w:cs="Arial"/>
          <w:lang w:val="en-US"/>
        </w:rPr>
        <w:t>inter 2014 and 2015)</w:t>
      </w:r>
    </w:p>
    <w:p w14:paraId="3F195E55" w14:textId="77777777" w:rsidR="00182BBC" w:rsidRDefault="00182BBC" w:rsidP="00182BBC">
      <w:pPr>
        <w:pStyle w:val="NoSpacing"/>
        <w:rPr>
          <w:rFonts w:ascii="Arial" w:hAnsi="Arial" w:cs="Arial"/>
          <w:lang w:val="en-US"/>
        </w:rPr>
      </w:pPr>
      <w:r w:rsidRPr="00FE3FD9">
        <w:rPr>
          <w:rFonts w:ascii="Arial" w:hAnsi="Arial" w:cs="Arial"/>
          <w:lang w:val="en-US"/>
        </w:rPr>
        <w:tab/>
        <w:t>Statistics II (</w:t>
      </w:r>
      <w:r>
        <w:rPr>
          <w:rFonts w:ascii="Arial" w:hAnsi="Arial" w:cs="Arial"/>
          <w:lang w:val="en-US"/>
        </w:rPr>
        <w:t>S</w:t>
      </w:r>
      <w:r w:rsidRPr="00FE3FD9">
        <w:rPr>
          <w:rFonts w:ascii="Arial" w:hAnsi="Arial" w:cs="Arial"/>
          <w:lang w:val="en-US"/>
        </w:rPr>
        <w:t>ummer 2015 and 2016)</w:t>
      </w:r>
    </w:p>
    <w:p w14:paraId="4B44AF61" w14:textId="77777777" w:rsidR="00182BBC" w:rsidRDefault="00182BBC" w:rsidP="00182BBC">
      <w:pPr>
        <w:pStyle w:val="NoSpacing"/>
        <w:rPr>
          <w:rFonts w:ascii="Arial" w:hAnsi="Arial" w:cs="Arial"/>
          <w:lang w:val="en-US"/>
        </w:rPr>
      </w:pPr>
    </w:p>
    <w:p w14:paraId="2509078A" w14:textId="77777777" w:rsidR="00182BBC" w:rsidRPr="00E775F2" w:rsidRDefault="00182BBC" w:rsidP="00182BBC">
      <w:pPr>
        <w:pStyle w:val="NoSpacing"/>
        <w:rPr>
          <w:rFonts w:ascii="Arial" w:hAnsi="Arial" w:cs="Arial"/>
          <w:lang w:val="en-US"/>
        </w:rPr>
      </w:pPr>
    </w:p>
    <w:p w14:paraId="6672F0CD" w14:textId="77777777" w:rsidR="00182BBC" w:rsidRDefault="00182BBC" w:rsidP="00182BBC">
      <w:pPr>
        <w:rPr>
          <w:rFonts w:ascii="Arial" w:hAnsi="Arial" w:cs="Arial"/>
          <w:b/>
          <w:lang w:val="en-US"/>
        </w:rPr>
      </w:pPr>
    </w:p>
    <w:p w14:paraId="628CE71A" w14:textId="77777777" w:rsidR="00182BBC" w:rsidRPr="00FE3FD9" w:rsidRDefault="00182BBC" w:rsidP="00182BBC">
      <w:pPr>
        <w:pBdr>
          <w:bottom w:val="single" w:sz="6" w:space="1" w:color="auto"/>
        </w:pBdr>
        <w:rPr>
          <w:rFonts w:ascii="Arial" w:eastAsia="Calibri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lang w:val="en-US"/>
        </w:rPr>
        <w:t>SKILLS</w:t>
      </w:r>
    </w:p>
    <w:p w14:paraId="528AA93C" w14:textId="77777777" w:rsidR="00182BBC" w:rsidRPr="00FE3FD9" w:rsidRDefault="00182BBC" w:rsidP="00182BBC">
      <w:pPr>
        <w:pStyle w:val="NoSpacing"/>
        <w:rPr>
          <w:rFonts w:ascii="Arial" w:hAnsi="Arial" w:cs="Arial"/>
          <w:b/>
          <w:lang w:val="en-US"/>
        </w:rPr>
      </w:pPr>
    </w:p>
    <w:p w14:paraId="2C8B4601" w14:textId="77777777" w:rsidR="00182BBC" w:rsidRDefault="00182BBC" w:rsidP="00182BBC">
      <w:pPr>
        <w:pStyle w:val="NoSpacing"/>
        <w:rPr>
          <w:rFonts w:ascii="Arial" w:hAnsi="Arial" w:cs="Arial"/>
          <w:lang w:val="en-US"/>
        </w:rPr>
      </w:pPr>
      <w:r w:rsidRPr="00FE3FD9">
        <w:rPr>
          <w:rFonts w:ascii="Arial" w:hAnsi="Arial" w:cs="Arial"/>
          <w:b/>
          <w:lang w:val="en-US"/>
        </w:rPr>
        <w:t>Data Analysis:</w:t>
      </w:r>
      <w:r w:rsidRPr="00FE3FD9">
        <w:rPr>
          <w:rFonts w:ascii="Arial" w:hAnsi="Arial" w:cs="Arial"/>
          <w:lang w:val="en-US"/>
        </w:rPr>
        <w:t xml:space="preserve"> </w:t>
      </w:r>
    </w:p>
    <w:p w14:paraId="76095AB8" w14:textId="08BE5FFD" w:rsidR="00182BBC" w:rsidRDefault="00182BBC" w:rsidP="00182BBC">
      <w:pPr>
        <w:pStyle w:val="NoSpacing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</w:t>
      </w:r>
      <w:r w:rsidRPr="0088412E">
        <w:rPr>
          <w:rFonts w:ascii="Arial" w:hAnsi="Arial" w:cs="Arial"/>
          <w:b/>
          <w:lang w:val="en-US"/>
        </w:rPr>
        <w:t>oftware:</w:t>
      </w:r>
      <w:r>
        <w:rPr>
          <w:rFonts w:ascii="Arial" w:hAnsi="Arial" w:cs="Arial"/>
          <w:b/>
          <w:lang w:val="en-US"/>
        </w:rPr>
        <w:t xml:space="preserve"> </w:t>
      </w:r>
      <w:r w:rsidRPr="00FE3FD9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 xml:space="preserve"> (and </w:t>
      </w:r>
      <w:proofErr w:type="spellStart"/>
      <w:r>
        <w:rPr>
          <w:rFonts w:ascii="Arial" w:hAnsi="Arial" w:cs="Arial"/>
          <w:lang w:val="en-US"/>
        </w:rPr>
        <w:t>RStudio</w:t>
      </w:r>
      <w:proofErr w:type="spellEnd"/>
      <w:r>
        <w:rPr>
          <w:rFonts w:ascii="Arial" w:hAnsi="Arial" w:cs="Arial"/>
          <w:lang w:val="en-US"/>
        </w:rPr>
        <w:t xml:space="preserve">), </w:t>
      </w:r>
      <w:r w:rsidRPr="00FE3FD9">
        <w:rPr>
          <w:rFonts w:ascii="Arial" w:hAnsi="Arial" w:cs="Arial"/>
          <w:lang w:val="en-US"/>
        </w:rPr>
        <w:t>IBM SPSS and SPSS Amos</w:t>
      </w:r>
      <w:r>
        <w:rPr>
          <w:rFonts w:ascii="Arial" w:hAnsi="Arial" w:cs="Arial"/>
          <w:lang w:val="en-US"/>
        </w:rPr>
        <w:t>, JAGS,</w:t>
      </w:r>
      <w:r w:rsidR="00C147CA">
        <w:rPr>
          <w:rFonts w:ascii="Arial" w:hAnsi="Arial" w:cs="Arial"/>
          <w:lang w:val="en-US"/>
        </w:rPr>
        <w:t xml:space="preserve"> </w:t>
      </w:r>
      <w:proofErr w:type="spellStart"/>
      <w:r w:rsidR="00C147CA">
        <w:rPr>
          <w:rFonts w:ascii="Arial" w:hAnsi="Arial" w:cs="Arial"/>
          <w:lang w:val="en-US"/>
        </w:rPr>
        <w:t>MPlus</w:t>
      </w:r>
      <w:proofErr w:type="spellEnd"/>
    </w:p>
    <w:p w14:paraId="5FEA3430" w14:textId="77777777" w:rsidR="00182BBC" w:rsidRDefault="00182BBC" w:rsidP="00182BBC">
      <w:pPr>
        <w:pStyle w:val="NoSpacing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Statistical M</w:t>
      </w:r>
      <w:r w:rsidRPr="0088412E">
        <w:rPr>
          <w:rFonts w:ascii="Arial" w:hAnsi="Arial" w:cs="Arial"/>
          <w:b/>
          <w:lang w:val="en-US"/>
        </w:rPr>
        <w:t>ethods</w:t>
      </w:r>
      <w:r>
        <w:rPr>
          <w:rFonts w:ascii="Arial" w:hAnsi="Arial" w:cs="Arial"/>
          <w:lang w:val="en-US"/>
        </w:rPr>
        <w:t xml:space="preserve"> (</w:t>
      </w:r>
      <w:r w:rsidRPr="00A11422">
        <w:rPr>
          <w:rFonts w:ascii="Arial" w:hAnsi="Arial" w:cs="Arial"/>
          <w:noProof/>
          <w:lang w:val="en-US"/>
        </w:rPr>
        <w:t>list</w:t>
      </w:r>
      <w:r>
        <w:rPr>
          <w:rFonts w:ascii="Arial" w:hAnsi="Arial" w:cs="Arial"/>
          <w:lang w:val="en-US"/>
        </w:rPr>
        <w:t xml:space="preserve"> is not extensive): </w:t>
      </w:r>
      <w:r w:rsidRPr="0088412E">
        <w:rPr>
          <w:rFonts w:ascii="Arial" w:hAnsi="Arial" w:cs="Arial"/>
          <w:lang w:val="en-US"/>
        </w:rPr>
        <w:t xml:space="preserve">multiple regression, </w:t>
      </w:r>
      <w:r>
        <w:rPr>
          <w:rFonts w:ascii="Arial" w:hAnsi="Arial" w:cs="Arial"/>
          <w:lang w:val="en-US"/>
        </w:rPr>
        <w:t xml:space="preserve">logistic regression, </w:t>
      </w:r>
      <w:r w:rsidRPr="0088412E">
        <w:rPr>
          <w:rFonts w:ascii="Arial" w:hAnsi="Arial" w:cs="Arial"/>
          <w:lang w:val="en-US"/>
        </w:rPr>
        <w:t xml:space="preserve">resampling methods, multilevel </w:t>
      </w:r>
      <w:r w:rsidRPr="00A250F8">
        <w:rPr>
          <w:rFonts w:ascii="Arial" w:hAnsi="Arial" w:cs="Arial"/>
          <w:noProof/>
          <w:lang w:val="en-US"/>
        </w:rPr>
        <w:t>modeling</w:t>
      </w:r>
      <w:r w:rsidRPr="0088412E">
        <w:rPr>
          <w:rFonts w:ascii="Arial" w:hAnsi="Arial" w:cs="Arial"/>
          <w:lang w:val="en-US"/>
        </w:rPr>
        <w:t xml:space="preserve">, item response theory, structural equation </w:t>
      </w:r>
      <w:r w:rsidRPr="00A250F8">
        <w:rPr>
          <w:rFonts w:ascii="Arial" w:hAnsi="Arial" w:cs="Arial"/>
          <w:noProof/>
          <w:lang w:val="en-US"/>
        </w:rPr>
        <w:t>modeling</w:t>
      </w:r>
      <w:r w:rsidRPr="0088412E">
        <w:rPr>
          <w:rFonts w:ascii="Arial" w:hAnsi="Arial" w:cs="Arial"/>
          <w:lang w:val="en-US"/>
        </w:rPr>
        <w:t>, path analysis,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  <w:lang w:val="en-US"/>
        </w:rPr>
        <w:t>B</w:t>
      </w:r>
      <w:r w:rsidRPr="00A11422">
        <w:rPr>
          <w:rFonts w:ascii="Arial" w:hAnsi="Arial" w:cs="Arial"/>
          <w:noProof/>
          <w:lang w:val="en-US"/>
        </w:rPr>
        <w:t>ayesian</w:t>
      </w:r>
      <w:r>
        <w:rPr>
          <w:rFonts w:ascii="Arial" w:hAnsi="Arial" w:cs="Arial"/>
          <w:lang w:val="en-US"/>
        </w:rPr>
        <w:t xml:space="preserve"> statistics, machine learning,</w:t>
      </w:r>
      <w:r w:rsidRPr="0088412E">
        <w:rPr>
          <w:rFonts w:ascii="Arial" w:hAnsi="Arial" w:cs="Arial"/>
          <w:lang w:val="en-US"/>
        </w:rPr>
        <w:t xml:space="preserve"> </w:t>
      </w:r>
      <w:r w:rsidRPr="00A11422">
        <w:rPr>
          <w:rFonts w:ascii="Arial" w:hAnsi="Arial" w:cs="Arial"/>
          <w:noProof/>
          <w:lang w:val="en-US"/>
        </w:rPr>
        <w:t>and</w:t>
      </w:r>
      <w:r w:rsidRPr="0088412E">
        <w:rPr>
          <w:rFonts w:ascii="Arial" w:hAnsi="Arial" w:cs="Arial"/>
          <w:lang w:val="en-US"/>
        </w:rPr>
        <w:t xml:space="preserve"> propensity score methods</w:t>
      </w:r>
    </w:p>
    <w:p w14:paraId="36E0EC48" w14:textId="77777777" w:rsidR="00182BBC" w:rsidRDefault="00182BBC" w:rsidP="00182BBC">
      <w:pPr>
        <w:pStyle w:val="NoSpacing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Research Methods include:</w:t>
      </w:r>
    </w:p>
    <w:p w14:paraId="6DD54DA3" w14:textId="77777777" w:rsidR="00182BBC" w:rsidRPr="00FE3FD9" w:rsidRDefault="00182BBC" w:rsidP="00182BBC">
      <w:pPr>
        <w:pStyle w:val="NoSpacing"/>
        <w:ind w:left="720" w:hanging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Intensive longitudinal designs (e.g., daily diary, ecological momentary assessment), ambulatory health monitoring, clinical trials, interventions</w:t>
      </w:r>
    </w:p>
    <w:p w14:paraId="2B104AFF" w14:textId="5DDBFFD5" w:rsidR="00182BBC" w:rsidRPr="00FE3FD9" w:rsidRDefault="00182BBC" w:rsidP="00182BBC">
      <w:pPr>
        <w:pStyle w:val="NoSpacing"/>
        <w:rPr>
          <w:rFonts w:ascii="Arial" w:hAnsi="Arial" w:cs="Arial"/>
          <w:lang w:val="en-US"/>
        </w:rPr>
      </w:pPr>
      <w:r w:rsidRPr="00FE3FD9">
        <w:rPr>
          <w:rFonts w:ascii="Arial" w:hAnsi="Arial" w:cs="Arial"/>
          <w:b/>
          <w:lang w:val="en-US"/>
        </w:rPr>
        <w:t xml:space="preserve">Reference Management: </w:t>
      </w:r>
      <w:proofErr w:type="spellStart"/>
      <w:r w:rsidRPr="00FE3FD9">
        <w:rPr>
          <w:rFonts w:ascii="Arial" w:hAnsi="Arial" w:cs="Arial"/>
          <w:lang w:val="en-US"/>
        </w:rPr>
        <w:t>Citavi</w:t>
      </w:r>
      <w:proofErr w:type="spellEnd"/>
      <w:r w:rsidRPr="00FE3FD9">
        <w:rPr>
          <w:rFonts w:ascii="Arial" w:hAnsi="Arial" w:cs="Arial"/>
          <w:lang w:val="en-US"/>
        </w:rPr>
        <w:t>, EndNote</w:t>
      </w:r>
      <w:r w:rsidR="00FF17AD">
        <w:rPr>
          <w:rFonts w:ascii="Arial" w:hAnsi="Arial" w:cs="Arial"/>
          <w:lang w:val="en-US"/>
        </w:rPr>
        <w:t xml:space="preserve">, </w:t>
      </w:r>
      <w:proofErr w:type="spellStart"/>
      <w:r w:rsidR="00FF17AD">
        <w:rPr>
          <w:rFonts w:ascii="Arial" w:hAnsi="Arial" w:cs="Arial"/>
          <w:lang w:val="en-US"/>
        </w:rPr>
        <w:t>Zotero</w:t>
      </w:r>
      <w:proofErr w:type="spellEnd"/>
    </w:p>
    <w:p w14:paraId="22DF935F" w14:textId="77777777" w:rsidR="00182BBC" w:rsidRPr="00206E95" w:rsidRDefault="00182BBC" w:rsidP="00182BBC">
      <w:pPr>
        <w:pStyle w:val="NoSpacing"/>
        <w:rPr>
          <w:rFonts w:ascii="Arial" w:hAnsi="Arial" w:cs="Arial"/>
          <w:i/>
          <w:lang w:val="en-US"/>
        </w:rPr>
      </w:pPr>
    </w:p>
    <w:p w14:paraId="76256033" w14:textId="77777777" w:rsidR="00182BBC" w:rsidRDefault="00182BBC" w:rsidP="00182BBC">
      <w:pPr>
        <w:rPr>
          <w:rFonts w:ascii="Arial" w:hAnsi="Arial" w:cs="Arial"/>
          <w:b/>
          <w:lang w:val="en-US"/>
        </w:rPr>
      </w:pPr>
    </w:p>
    <w:p w14:paraId="12E889AE" w14:textId="77777777" w:rsidR="00182BBC" w:rsidRPr="00524DC8" w:rsidRDefault="00182BBC" w:rsidP="00182BBC">
      <w:pPr>
        <w:pBdr>
          <w:bottom w:val="single" w:sz="6" w:space="1" w:color="auto"/>
        </w:pBdr>
        <w:ind w:left="567" w:hanging="56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SERVICE</w:t>
      </w:r>
    </w:p>
    <w:p w14:paraId="7DF68324" w14:textId="77777777" w:rsidR="00182BBC" w:rsidRDefault="00182BBC" w:rsidP="00182BBC">
      <w:pPr>
        <w:rPr>
          <w:rFonts w:ascii="Arial" w:hAnsi="Arial" w:cs="Arial"/>
          <w:b/>
          <w:sz w:val="22"/>
          <w:szCs w:val="22"/>
          <w:lang w:val="en-US"/>
        </w:rPr>
      </w:pPr>
    </w:p>
    <w:p w14:paraId="7511FF59" w14:textId="77777777" w:rsidR="00182BBC" w:rsidRPr="00524DC8" w:rsidRDefault="00182BBC" w:rsidP="00182BBC">
      <w:pPr>
        <w:rPr>
          <w:rFonts w:ascii="Arial" w:hAnsi="Arial" w:cs="Arial"/>
          <w:b/>
          <w:sz w:val="22"/>
          <w:szCs w:val="22"/>
          <w:lang w:val="en-US"/>
        </w:rPr>
      </w:pPr>
      <w:r w:rsidRPr="00524DC8">
        <w:rPr>
          <w:rFonts w:ascii="Arial" w:hAnsi="Arial" w:cs="Arial"/>
          <w:b/>
          <w:sz w:val="22"/>
          <w:szCs w:val="22"/>
          <w:lang w:val="en-US"/>
        </w:rPr>
        <w:t>Universit</w:t>
      </w:r>
      <w:r>
        <w:rPr>
          <w:rFonts w:ascii="Arial" w:hAnsi="Arial" w:cs="Arial"/>
          <w:b/>
          <w:sz w:val="22"/>
          <w:szCs w:val="22"/>
          <w:lang w:val="en-US"/>
        </w:rPr>
        <w:t>ies</w:t>
      </w:r>
      <w:r w:rsidRPr="00524DC8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4E7E0286" w14:textId="77777777" w:rsidR="00182BBC" w:rsidRPr="00FE3FD9" w:rsidRDefault="00182BBC" w:rsidP="00182BBC">
      <w:pPr>
        <w:pStyle w:val="NoSpacing"/>
        <w:ind w:firstLine="720"/>
        <w:rPr>
          <w:rFonts w:ascii="Arial" w:hAnsi="Arial" w:cs="Arial"/>
          <w:lang w:val="en-US"/>
        </w:rPr>
      </w:pPr>
      <w:r w:rsidRPr="00FE3FD9">
        <w:rPr>
          <w:rFonts w:ascii="Arial" w:hAnsi="Arial" w:cs="Arial"/>
          <w:b/>
          <w:lang w:val="en-US"/>
        </w:rPr>
        <w:t>Psychology Student Council, University of Freiburg</w:t>
      </w:r>
      <w:r w:rsidRPr="00FE3FD9">
        <w:rPr>
          <w:rFonts w:ascii="Arial" w:hAnsi="Arial" w:cs="Arial"/>
          <w:lang w:val="en-US"/>
        </w:rPr>
        <w:t>, Germany</w:t>
      </w:r>
    </w:p>
    <w:p w14:paraId="5333BEFF" w14:textId="77777777" w:rsidR="00182BBC" w:rsidRPr="00FE3FD9" w:rsidRDefault="00182BBC" w:rsidP="00182BBC">
      <w:pPr>
        <w:pStyle w:val="NoSpacing"/>
        <w:ind w:left="720" w:firstLine="720"/>
        <w:rPr>
          <w:rFonts w:ascii="Arial" w:hAnsi="Arial" w:cs="Arial"/>
          <w:i/>
          <w:lang w:val="en-US"/>
        </w:rPr>
      </w:pPr>
      <w:r w:rsidRPr="00FE3FD9">
        <w:rPr>
          <w:rFonts w:ascii="Arial" w:hAnsi="Arial" w:cs="Arial"/>
          <w:i/>
          <w:lang w:val="en-US"/>
        </w:rPr>
        <w:t xml:space="preserve">2014 </w:t>
      </w:r>
      <w:r>
        <w:rPr>
          <w:rFonts w:ascii="Arial" w:hAnsi="Arial" w:cs="Arial"/>
          <w:i/>
          <w:lang w:val="en-US"/>
        </w:rPr>
        <w:t>-</w:t>
      </w:r>
      <w:r w:rsidRPr="00FE3FD9">
        <w:rPr>
          <w:rFonts w:ascii="Arial" w:hAnsi="Arial" w:cs="Arial"/>
          <w:i/>
          <w:lang w:val="en-US"/>
        </w:rPr>
        <w:t xml:space="preserve"> 2016:</w:t>
      </w:r>
      <w:r w:rsidRPr="00FE3FD9">
        <w:rPr>
          <w:rFonts w:ascii="Arial" w:hAnsi="Arial" w:cs="Arial"/>
          <w:b/>
          <w:lang w:val="en-US"/>
        </w:rPr>
        <w:t xml:space="preserve"> </w:t>
      </w:r>
      <w:r w:rsidRPr="00FE3FD9">
        <w:rPr>
          <w:rFonts w:ascii="Arial" w:hAnsi="Arial" w:cs="Arial"/>
          <w:lang w:val="en-US"/>
        </w:rPr>
        <w:t>Volunteer (Communication</w:t>
      </w:r>
      <w:r>
        <w:rPr>
          <w:rFonts w:ascii="Arial" w:hAnsi="Arial" w:cs="Arial"/>
          <w:lang w:val="en-US"/>
        </w:rPr>
        <w:t xml:space="preserve"> and Organization</w:t>
      </w:r>
      <w:r w:rsidRPr="00FE3FD9">
        <w:rPr>
          <w:rFonts w:ascii="Arial" w:hAnsi="Arial" w:cs="Arial"/>
          <w:lang w:val="en-US"/>
        </w:rPr>
        <w:t>)</w:t>
      </w:r>
    </w:p>
    <w:p w14:paraId="03332132" w14:textId="77777777" w:rsidR="00182BBC" w:rsidRPr="00FE3FD9" w:rsidRDefault="00182BBC" w:rsidP="00182BBC">
      <w:pPr>
        <w:pStyle w:val="NoSpacing"/>
        <w:ind w:left="720"/>
        <w:rPr>
          <w:rFonts w:ascii="Arial" w:hAnsi="Arial" w:cs="Arial"/>
          <w:lang w:val="en-US"/>
        </w:rPr>
      </w:pPr>
      <w:r w:rsidRPr="00FE3FD9">
        <w:rPr>
          <w:rFonts w:ascii="Arial" w:hAnsi="Arial" w:cs="Arial"/>
          <w:b/>
          <w:lang w:val="en-US"/>
        </w:rPr>
        <w:t>Faculty Council for Economy and Behavioral Sciences, University of Freiburg</w:t>
      </w:r>
      <w:r w:rsidRPr="00FE3FD9">
        <w:rPr>
          <w:rFonts w:ascii="Arial" w:hAnsi="Arial" w:cs="Arial"/>
          <w:lang w:val="en-US"/>
        </w:rPr>
        <w:t>, Germany</w:t>
      </w:r>
    </w:p>
    <w:p w14:paraId="5B8D257F" w14:textId="2980B555" w:rsidR="00182BBC" w:rsidRDefault="00182BBC" w:rsidP="00182BBC">
      <w:pPr>
        <w:pStyle w:val="NoSpacing"/>
        <w:rPr>
          <w:rFonts w:ascii="Arial" w:hAnsi="Arial" w:cs="Arial"/>
          <w:lang w:val="en-US"/>
        </w:rPr>
      </w:pPr>
      <w:r w:rsidRPr="00FE3FD9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FE3FD9">
        <w:rPr>
          <w:rFonts w:ascii="Arial" w:hAnsi="Arial" w:cs="Arial"/>
          <w:i/>
          <w:lang w:val="en-US"/>
        </w:rPr>
        <w:t xml:space="preserve">2015 </w:t>
      </w:r>
      <w:r>
        <w:rPr>
          <w:rFonts w:ascii="Arial" w:hAnsi="Arial" w:cs="Arial"/>
          <w:i/>
          <w:lang w:val="en-US"/>
        </w:rPr>
        <w:t>-</w:t>
      </w:r>
      <w:r w:rsidRPr="00FE3FD9">
        <w:rPr>
          <w:rFonts w:ascii="Arial" w:hAnsi="Arial" w:cs="Arial"/>
          <w:i/>
          <w:lang w:val="en-US"/>
        </w:rPr>
        <w:t xml:space="preserve"> 2016:</w:t>
      </w:r>
      <w:r w:rsidRPr="00FE3FD9">
        <w:rPr>
          <w:rFonts w:ascii="Arial" w:hAnsi="Arial" w:cs="Arial"/>
          <w:b/>
          <w:lang w:val="en-US"/>
        </w:rPr>
        <w:t xml:space="preserve"> </w:t>
      </w:r>
      <w:r w:rsidRPr="00FE3FD9">
        <w:rPr>
          <w:rFonts w:ascii="Arial" w:hAnsi="Arial" w:cs="Arial"/>
          <w:lang w:val="en-US"/>
        </w:rPr>
        <w:t>Elected member</w:t>
      </w:r>
    </w:p>
    <w:p w14:paraId="49B93447" w14:textId="0B628073" w:rsidR="009F390F" w:rsidRDefault="009F390F" w:rsidP="009F390F">
      <w:pPr>
        <w:pStyle w:val="NoSpacing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Graduate Student Council, Department of Psychology, University of British Columbia, Vancouver, </w:t>
      </w:r>
      <w:r w:rsidRPr="009F390F">
        <w:rPr>
          <w:rFonts w:ascii="Arial" w:hAnsi="Arial" w:cs="Arial"/>
          <w:lang w:val="en-US"/>
        </w:rPr>
        <w:t>Canada</w:t>
      </w:r>
    </w:p>
    <w:p w14:paraId="5CE676BF" w14:textId="0225B3D8" w:rsidR="009F390F" w:rsidRDefault="009F390F" w:rsidP="009F390F">
      <w:pPr>
        <w:pStyle w:val="NoSpacing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 xml:space="preserve">2019 – 2020: </w:t>
      </w:r>
      <w:r>
        <w:rPr>
          <w:rFonts w:ascii="Arial" w:hAnsi="Arial" w:cs="Arial"/>
          <w:lang w:val="en-US"/>
        </w:rPr>
        <w:t xml:space="preserve">Faculty/Staff Recognition </w:t>
      </w:r>
      <w:r w:rsidR="00060CE0">
        <w:rPr>
          <w:rFonts w:ascii="Arial" w:hAnsi="Arial" w:cs="Arial"/>
          <w:lang w:val="en-US"/>
        </w:rPr>
        <w:t>Representative</w:t>
      </w:r>
      <w:r>
        <w:rPr>
          <w:rFonts w:ascii="Arial" w:hAnsi="Arial" w:cs="Arial"/>
          <w:lang w:val="en-US"/>
        </w:rPr>
        <w:t xml:space="preserve"> </w:t>
      </w:r>
    </w:p>
    <w:p w14:paraId="7B711F03" w14:textId="091ECF7B" w:rsidR="002E768A" w:rsidRDefault="002E768A" w:rsidP="009F390F">
      <w:pPr>
        <w:pStyle w:val="NoSpacing"/>
        <w:ind w:left="720"/>
        <w:rPr>
          <w:rFonts w:ascii="Arial" w:hAnsi="Arial" w:cs="Arial"/>
          <w:b/>
          <w:iCs/>
          <w:lang w:val="en-US"/>
        </w:rPr>
      </w:pPr>
      <w:r>
        <w:rPr>
          <w:rFonts w:ascii="Arial" w:hAnsi="Arial" w:cs="Arial"/>
          <w:b/>
          <w:iCs/>
          <w:lang w:val="en-US"/>
        </w:rPr>
        <w:t xml:space="preserve">Green College, University of British Columbia, Vancouver, </w:t>
      </w:r>
      <w:r w:rsidRPr="002E768A">
        <w:rPr>
          <w:rFonts w:ascii="Arial" w:hAnsi="Arial" w:cs="Arial"/>
          <w:iCs/>
          <w:lang w:val="en-US"/>
        </w:rPr>
        <w:t>Canada</w:t>
      </w:r>
    </w:p>
    <w:p w14:paraId="7E0A6976" w14:textId="63A428B6" w:rsidR="002E768A" w:rsidRPr="002E768A" w:rsidRDefault="002E768A" w:rsidP="009F390F">
      <w:pPr>
        <w:pStyle w:val="NoSpacing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 w:rsidRPr="002E768A">
        <w:rPr>
          <w:rFonts w:ascii="Arial" w:hAnsi="Arial" w:cs="Arial"/>
          <w:i/>
          <w:lang w:val="en-US"/>
        </w:rPr>
        <w:t>2019 – 2020</w:t>
      </w:r>
      <w:r w:rsidRPr="002E768A">
        <w:rPr>
          <w:rFonts w:ascii="Arial" w:hAnsi="Arial" w:cs="Arial"/>
          <w:lang w:val="en-US"/>
        </w:rPr>
        <w:t>: Academic Com</w:t>
      </w:r>
      <w:r w:rsidR="00E2041B">
        <w:rPr>
          <w:rFonts w:ascii="Arial" w:hAnsi="Arial" w:cs="Arial"/>
          <w:lang w:val="en-US"/>
        </w:rPr>
        <w:t>mit</w:t>
      </w:r>
      <w:r w:rsidRPr="002E768A">
        <w:rPr>
          <w:rFonts w:ascii="Arial" w:hAnsi="Arial" w:cs="Arial"/>
          <w:lang w:val="en-US"/>
        </w:rPr>
        <w:t>tee</w:t>
      </w:r>
    </w:p>
    <w:p w14:paraId="50E46B08" w14:textId="77777777" w:rsidR="00182BBC" w:rsidRDefault="00182BBC" w:rsidP="00182BBC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Societies:</w:t>
      </w:r>
    </w:p>
    <w:p w14:paraId="65EADFFB" w14:textId="77777777" w:rsidR="00182BBC" w:rsidRDefault="00182BBC" w:rsidP="00182BBC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ab/>
        <w:t>Society for Personality and Social Psychology</w:t>
      </w:r>
    </w:p>
    <w:p w14:paraId="7E9F845C" w14:textId="00D9FB45" w:rsidR="00182BBC" w:rsidRDefault="00182BBC" w:rsidP="00182BB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A10F8E">
        <w:rPr>
          <w:rFonts w:ascii="Arial" w:hAnsi="Arial" w:cs="Arial"/>
          <w:i/>
          <w:sz w:val="22"/>
          <w:szCs w:val="22"/>
          <w:lang w:val="en-US"/>
        </w:rPr>
        <w:t>2018</w:t>
      </w:r>
      <w:r>
        <w:rPr>
          <w:rFonts w:ascii="Arial" w:hAnsi="Arial" w:cs="Arial"/>
          <w:sz w:val="22"/>
          <w:szCs w:val="22"/>
          <w:lang w:val="en-US"/>
        </w:rPr>
        <w:t>: Reviewer for the SPSP Undergraduate Poster Competition</w:t>
      </w:r>
    </w:p>
    <w:p w14:paraId="45892550" w14:textId="0B40874E" w:rsidR="0007226F" w:rsidRPr="0007226F" w:rsidRDefault="0007226F" w:rsidP="00182BBC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07226F">
        <w:rPr>
          <w:rFonts w:ascii="Arial" w:hAnsi="Arial" w:cs="Arial"/>
          <w:b/>
          <w:bCs/>
          <w:sz w:val="22"/>
          <w:szCs w:val="22"/>
          <w:lang w:val="en-US"/>
        </w:rPr>
        <w:tab/>
      </w:r>
      <w:proofErr w:type="spellStart"/>
      <w:r w:rsidRPr="0007226F">
        <w:rPr>
          <w:rFonts w:ascii="Arial" w:hAnsi="Arial" w:cs="Arial"/>
          <w:b/>
          <w:bCs/>
          <w:sz w:val="22"/>
          <w:szCs w:val="22"/>
          <w:lang w:val="en-US"/>
        </w:rPr>
        <w:t>Gerontologi</w:t>
      </w:r>
      <w:r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Pr="0007226F">
        <w:rPr>
          <w:rFonts w:ascii="Arial" w:hAnsi="Arial" w:cs="Arial"/>
          <w:b/>
          <w:bCs/>
          <w:sz w:val="22"/>
          <w:szCs w:val="22"/>
          <w:lang w:val="en-US"/>
        </w:rPr>
        <w:t>al</w:t>
      </w:r>
      <w:proofErr w:type="spellEnd"/>
      <w:r w:rsidRPr="0007226F">
        <w:rPr>
          <w:rFonts w:ascii="Arial" w:hAnsi="Arial" w:cs="Arial"/>
          <w:b/>
          <w:bCs/>
          <w:sz w:val="22"/>
          <w:szCs w:val="22"/>
          <w:lang w:val="en-US"/>
        </w:rPr>
        <w:t xml:space="preserve"> Society of America</w:t>
      </w:r>
    </w:p>
    <w:p w14:paraId="5107C5CA" w14:textId="5D07D768" w:rsidR="0007226F" w:rsidRDefault="0007226F" w:rsidP="00182BB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2020: Abstract Reviewer</w:t>
      </w:r>
    </w:p>
    <w:p w14:paraId="40EACFDC" w14:textId="77777777" w:rsidR="00182BBC" w:rsidRPr="00FE3FD9" w:rsidRDefault="00182BBC" w:rsidP="00182BBC">
      <w:pPr>
        <w:pStyle w:val="NoSpacing"/>
        <w:rPr>
          <w:rFonts w:ascii="Arial" w:hAnsi="Arial" w:cs="Arial"/>
          <w:lang w:val="en-US"/>
        </w:rPr>
      </w:pPr>
    </w:p>
    <w:p w14:paraId="6F5A9D9C" w14:textId="77777777" w:rsidR="00182BBC" w:rsidRDefault="00182BBC" w:rsidP="00A87BF3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eastAsia="Calibri" w:hAnsi="Arial" w:cs="Arial"/>
          <w:b/>
          <w:lang w:val="en-US" w:eastAsia="en-US"/>
        </w:rPr>
      </w:pPr>
    </w:p>
    <w:p w14:paraId="213156E3" w14:textId="3571F1EB" w:rsidR="00A87BF3" w:rsidRPr="00D17FD6" w:rsidRDefault="00A87BF3" w:rsidP="00A87BF3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eastAsia="Calibri" w:hAnsi="Arial" w:cs="Arial"/>
          <w:b/>
          <w:lang w:val="en-US" w:eastAsia="en-US"/>
        </w:rPr>
      </w:pPr>
      <w:r w:rsidRPr="00D17FD6">
        <w:rPr>
          <w:rFonts w:ascii="Arial" w:eastAsia="Calibri" w:hAnsi="Arial" w:cs="Arial"/>
          <w:b/>
          <w:lang w:val="en-US" w:eastAsia="en-US"/>
        </w:rPr>
        <w:t xml:space="preserve">PUBLICATIONS </w:t>
      </w:r>
    </w:p>
    <w:p w14:paraId="7CDF0D04" w14:textId="77777777" w:rsidR="00C517B6" w:rsidRPr="00FE3FD9" w:rsidRDefault="00C517B6" w:rsidP="00A87BF3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14:paraId="56DBF904" w14:textId="459233D7" w:rsidR="002A3B55" w:rsidRPr="00281D6C" w:rsidRDefault="002A3B55" w:rsidP="002A3B55">
      <w:pPr>
        <w:ind w:left="567" w:hanging="567"/>
        <w:rPr>
          <w:rFonts w:ascii="Arial" w:hAnsi="Arial" w:cs="Arial"/>
          <w:i/>
          <w:iCs/>
          <w:sz w:val="22"/>
          <w:szCs w:val="22"/>
          <w:lang w:val="en-CA"/>
        </w:rPr>
      </w:pPr>
      <w:r w:rsidRPr="00FC7FE0">
        <w:rPr>
          <w:rFonts w:ascii="Arial" w:hAnsi="Arial" w:cs="Arial"/>
          <w:b/>
          <w:bCs/>
          <w:sz w:val="22"/>
          <w:szCs w:val="22"/>
          <w:lang w:val="en-CA"/>
        </w:rPr>
        <w:t>Klaiber, P.,</w:t>
      </w:r>
      <w:r w:rsidRPr="00FC7FE0">
        <w:rPr>
          <w:rFonts w:ascii="Arial" w:hAnsi="Arial" w:cs="Arial"/>
          <w:sz w:val="22"/>
          <w:szCs w:val="22"/>
          <w:lang w:val="en-CA"/>
        </w:rPr>
        <w:t xml:space="preserve"> Wen, J.H., DeLongi</w:t>
      </w:r>
      <w:r>
        <w:rPr>
          <w:rFonts w:ascii="Arial" w:hAnsi="Arial" w:cs="Arial"/>
          <w:sz w:val="22"/>
          <w:szCs w:val="22"/>
          <w:lang w:val="en-CA"/>
        </w:rPr>
        <w:t>s, A., Sin, N.L. (</w:t>
      </w:r>
      <w:r>
        <w:rPr>
          <w:rFonts w:ascii="Arial" w:hAnsi="Arial" w:cs="Arial"/>
          <w:i/>
          <w:iCs/>
          <w:sz w:val="22"/>
          <w:szCs w:val="22"/>
          <w:lang w:val="en-CA"/>
        </w:rPr>
        <w:t>in press</w:t>
      </w:r>
      <w:r w:rsidRPr="00FC7FE0">
        <w:rPr>
          <w:rFonts w:ascii="Arial" w:hAnsi="Arial" w:cs="Arial"/>
          <w:sz w:val="22"/>
          <w:szCs w:val="22"/>
          <w:lang w:val="en-CA"/>
        </w:rPr>
        <w:t>) The ups and downs of daily life during COVID-19: Age differences in affect, stress, and positive events</w:t>
      </w:r>
      <w:r>
        <w:rPr>
          <w:rFonts w:ascii="Arial" w:hAnsi="Arial" w:cs="Arial"/>
          <w:sz w:val="22"/>
          <w:szCs w:val="22"/>
          <w:lang w:val="en-CA"/>
        </w:rPr>
        <w:t xml:space="preserve">, </w:t>
      </w:r>
      <w:r>
        <w:rPr>
          <w:rFonts w:ascii="Arial" w:hAnsi="Arial" w:cs="Arial"/>
          <w:i/>
          <w:iCs/>
          <w:sz w:val="22"/>
          <w:szCs w:val="22"/>
          <w:lang w:val="en-CA"/>
        </w:rPr>
        <w:t>The Journal of Gerontology: Series B, Psychological and Social Sciences</w:t>
      </w:r>
    </w:p>
    <w:p w14:paraId="580663CC" w14:textId="77777777" w:rsidR="002A3B55" w:rsidRPr="002A3B55" w:rsidRDefault="002A3B55" w:rsidP="00A87BF3">
      <w:pPr>
        <w:ind w:left="567" w:hanging="567"/>
        <w:rPr>
          <w:rFonts w:ascii="Arial" w:hAnsi="Arial" w:cs="Arial"/>
          <w:b/>
          <w:sz w:val="22"/>
          <w:szCs w:val="22"/>
          <w:lang w:val="en-CA"/>
        </w:rPr>
      </w:pPr>
    </w:p>
    <w:p w14:paraId="14034865" w14:textId="6D4A575C" w:rsidR="00A87BF3" w:rsidRPr="00FE3FD9" w:rsidRDefault="00A87BF3" w:rsidP="00A87BF3">
      <w:pPr>
        <w:ind w:left="567" w:hanging="567"/>
        <w:rPr>
          <w:rFonts w:ascii="Arial" w:hAnsi="Arial" w:cs="Arial"/>
          <w:i/>
          <w:sz w:val="22"/>
          <w:szCs w:val="22"/>
          <w:lang w:val="en-US"/>
        </w:rPr>
      </w:pPr>
      <w:r w:rsidRPr="00FE3FD9">
        <w:rPr>
          <w:rFonts w:ascii="Arial" w:hAnsi="Arial" w:cs="Arial"/>
          <w:b/>
          <w:sz w:val="22"/>
          <w:szCs w:val="22"/>
          <w:lang w:val="en-US"/>
        </w:rPr>
        <w:t>Klaiber, P</w:t>
      </w:r>
      <w:r w:rsidRPr="00FE3FD9">
        <w:rPr>
          <w:rFonts w:ascii="Arial" w:hAnsi="Arial" w:cs="Arial"/>
          <w:sz w:val="22"/>
          <w:szCs w:val="22"/>
          <w:lang w:val="en-US"/>
        </w:rPr>
        <w:t>., Whillans, A.V., Chen, F.S. (</w:t>
      </w:r>
      <w:r w:rsidR="009A028F" w:rsidRPr="00C517B6">
        <w:rPr>
          <w:rFonts w:ascii="Arial" w:hAnsi="Arial" w:cs="Arial"/>
          <w:sz w:val="22"/>
          <w:szCs w:val="22"/>
          <w:lang w:val="en-US"/>
        </w:rPr>
        <w:t>2018</w:t>
      </w:r>
      <w:r w:rsidRPr="00FE3FD9">
        <w:rPr>
          <w:rFonts w:ascii="Arial" w:hAnsi="Arial" w:cs="Arial"/>
          <w:sz w:val="22"/>
          <w:szCs w:val="22"/>
          <w:lang w:val="en-US"/>
        </w:rPr>
        <w:t xml:space="preserve">), Long-term health implications of students’ friendship formation during the transition to university, </w:t>
      </w:r>
      <w:r w:rsidRPr="00FE3FD9">
        <w:rPr>
          <w:rFonts w:ascii="Arial" w:hAnsi="Arial" w:cs="Arial"/>
          <w:i/>
          <w:sz w:val="22"/>
          <w:szCs w:val="22"/>
          <w:lang w:val="en-US"/>
        </w:rPr>
        <w:t>Applied Psychology: Health and Well-being</w:t>
      </w:r>
      <w:r w:rsidR="005B7C4F">
        <w:rPr>
          <w:rFonts w:ascii="Arial" w:hAnsi="Arial" w:cs="Arial"/>
          <w:i/>
          <w:sz w:val="22"/>
          <w:szCs w:val="22"/>
          <w:lang w:val="en-US"/>
        </w:rPr>
        <w:t>, 10</w:t>
      </w:r>
      <w:r w:rsidR="005B7C4F" w:rsidRPr="005B7C4F">
        <w:rPr>
          <w:rFonts w:ascii="Arial" w:hAnsi="Arial" w:cs="Arial"/>
          <w:sz w:val="22"/>
          <w:szCs w:val="22"/>
          <w:lang w:val="en-US"/>
        </w:rPr>
        <w:t>(2)</w:t>
      </w:r>
      <w:r w:rsidRPr="005B7C4F">
        <w:rPr>
          <w:rFonts w:ascii="Arial" w:hAnsi="Arial" w:cs="Arial"/>
          <w:sz w:val="22"/>
          <w:szCs w:val="22"/>
          <w:lang w:val="en-US"/>
        </w:rPr>
        <w:t xml:space="preserve">, </w:t>
      </w:r>
      <w:r w:rsidR="005B7C4F" w:rsidRPr="005B7C4F">
        <w:rPr>
          <w:rFonts w:ascii="Arial" w:hAnsi="Arial" w:cs="Arial"/>
          <w:sz w:val="22"/>
          <w:szCs w:val="22"/>
          <w:lang w:val="en-US"/>
        </w:rPr>
        <w:t>290-308</w:t>
      </w:r>
      <w:r w:rsidR="005B7C4F">
        <w:rPr>
          <w:rFonts w:ascii="Arial" w:hAnsi="Arial" w:cs="Arial"/>
          <w:i/>
          <w:sz w:val="22"/>
          <w:szCs w:val="22"/>
          <w:lang w:val="en-US"/>
        </w:rPr>
        <w:t xml:space="preserve">. </w:t>
      </w:r>
      <w:r w:rsidRPr="007A247B">
        <w:rPr>
          <w:rFonts w:ascii="Arial" w:hAnsi="Arial" w:cs="Arial"/>
          <w:noProof/>
          <w:sz w:val="22"/>
          <w:szCs w:val="22"/>
          <w:lang w:val="en-US"/>
        </w:rPr>
        <w:t>doi</w:t>
      </w:r>
      <w:r w:rsidRPr="00FE3FD9">
        <w:rPr>
          <w:rFonts w:ascii="Arial" w:hAnsi="Arial" w:cs="Arial"/>
          <w:sz w:val="22"/>
          <w:szCs w:val="22"/>
          <w:lang w:val="en-US"/>
        </w:rPr>
        <w:t>:</w:t>
      </w:r>
      <w:r w:rsidRPr="00FE3FD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FE3FD9">
        <w:rPr>
          <w:rFonts w:ascii="Arial" w:hAnsi="Arial" w:cs="Arial"/>
          <w:sz w:val="22"/>
          <w:szCs w:val="22"/>
          <w:shd w:val="clear" w:color="auto" w:fill="FFFFFF"/>
          <w:lang w:val="en-US"/>
        </w:rPr>
        <w:t>10.1111/aphw.12131</w:t>
      </w:r>
    </w:p>
    <w:p w14:paraId="70258F7F" w14:textId="77777777" w:rsidR="00A87BF3" w:rsidRPr="00FE3FD9" w:rsidRDefault="00A87BF3" w:rsidP="00206E95">
      <w:pPr>
        <w:rPr>
          <w:rFonts w:ascii="Arial" w:hAnsi="Arial" w:cs="Arial"/>
          <w:sz w:val="22"/>
          <w:szCs w:val="22"/>
          <w:lang w:val="en-US"/>
        </w:rPr>
      </w:pPr>
    </w:p>
    <w:p w14:paraId="6BFF00E2" w14:textId="79195B42" w:rsidR="00A87BF3" w:rsidRDefault="00A87BF3" w:rsidP="00A87BF3">
      <w:pPr>
        <w:ind w:left="567" w:hanging="567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FE3FD9">
        <w:rPr>
          <w:rFonts w:ascii="Arial" w:hAnsi="Arial" w:cs="Arial"/>
          <w:sz w:val="22"/>
          <w:szCs w:val="22"/>
          <w:lang w:val="en-US"/>
        </w:rPr>
        <w:t xml:space="preserve">Ward-Griffin, E., </w:t>
      </w:r>
      <w:r w:rsidRPr="00FE3FD9">
        <w:rPr>
          <w:rFonts w:ascii="Arial" w:hAnsi="Arial" w:cs="Arial"/>
          <w:b/>
          <w:sz w:val="22"/>
          <w:szCs w:val="22"/>
          <w:lang w:val="en-US"/>
        </w:rPr>
        <w:t>Klaiber, P</w:t>
      </w:r>
      <w:r w:rsidRPr="00FE3FD9">
        <w:rPr>
          <w:rFonts w:ascii="Arial" w:hAnsi="Arial" w:cs="Arial"/>
          <w:sz w:val="22"/>
          <w:szCs w:val="22"/>
          <w:lang w:val="en-US"/>
        </w:rPr>
        <w:t xml:space="preserve">., Collins, H. K., Owens, R. L., </w:t>
      </w:r>
      <w:proofErr w:type="spellStart"/>
      <w:r w:rsidRPr="00FE3FD9">
        <w:rPr>
          <w:rFonts w:ascii="Arial" w:hAnsi="Arial" w:cs="Arial"/>
          <w:sz w:val="22"/>
          <w:szCs w:val="22"/>
          <w:lang w:val="en-US"/>
        </w:rPr>
        <w:t>Coren</w:t>
      </w:r>
      <w:proofErr w:type="spellEnd"/>
      <w:r w:rsidRPr="00FE3FD9">
        <w:rPr>
          <w:rFonts w:ascii="Arial" w:hAnsi="Arial" w:cs="Arial"/>
          <w:sz w:val="22"/>
          <w:szCs w:val="22"/>
          <w:lang w:val="en-US"/>
        </w:rPr>
        <w:t>, S., &amp; Chen, F. S. (</w:t>
      </w:r>
      <w:r w:rsidRPr="00C517B6">
        <w:rPr>
          <w:rFonts w:ascii="Arial" w:hAnsi="Arial" w:cs="Arial"/>
          <w:sz w:val="22"/>
          <w:szCs w:val="22"/>
          <w:lang w:val="en-US"/>
        </w:rPr>
        <w:t>2018</w:t>
      </w:r>
      <w:r w:rsidRPr="00FE3FD9">
        <w:rPr>
          <w:rFonts w:ascii="Arial" w:hAnsi="Arial" w:cs="Arial"/>
          <w:sz w:val="22"/>
          <w:szCs w:val="22"/>
          <w:lang w:val="en-US"/>
        </w:rPr>
        <w:t xml:space="preserve">), Petting Away Pre-Exam Stress: The Effect of Therapy Dog Sessions on Student Well-Being, </w:t>
      </w:r>
      <w:r w:rsidRPr="00FE3FD9">
        <w:rPr>
          <w:rFonts w:ascii="Arial" w:hAnsi="Arial" w:cs="Arial"/>
          <w:i/>
          <w:sz w:val="22"/>
          <w:szCs w:val="22"/>
          <w:lang w:val="en-US"/>
        </w:rPr>
        <w:t>Stress and Health</w:t>
      </w:r>
      <w:r w:rsidRPr="00FE3FD9">
        <w:rPr>
          <w:rFonts w:ascii="Arial" w:hAnsi="Arial" w:cs="Arial"/>
          <w:sz w:val="22"/>
          <w:szCs w:val="22"/>
          <w:lang w:val="en-US"/>
        </w:rPr>
        <w:t xml:space="preserve">, </w:t>
      </w:r>
      <w:r w:rsidR="005B7C4F" w:rsidRPr="005B7C4F">
        <w:rPr>
          <w:rFonts w:ascii="Arial" w:hAnsi="Arial" w:cs="Arial"/>
          <w:i/>
          <w:sz w:val="22"/>
          <w:szCs w:val="22"/>
          <w:lang w:val="en-US"/>
        </w:rPr>
        <w:t>34</w:t>
      </w:r>
      <w:r w:rsidR="005B7C4F">
        <w:rPr>
          <w:rFonts w:ascii="Arial" w:hAnsi="Arial" w:cs="Arial"/>
          <w:sz w:val="22"/>
          <w:szCs w:val="22"/>
          <w:lang w:val="en-US"/>
        </w:rPr>
        <w:t xml:space="preserve">(3), 468-473. </w:t>
      </w:r>
      <w:r w:rsidRPr="00561F59">
        <w:rPr>
          <w:rFonts w:ascii="Arial" w:hAnsi="Arial" w:cs="Arial"/>
          <w:noProof/>
          <w:sz w:val="22"/>
          <w:szCs w:val="22"/>
          <w:lang w:val="en-US"/>
        </w:rPr>
        <w:t>doi</w:t>
      </w:r>
      <w:r w:rsidRPr="00FE3FD9">
        <w:rPr>
          <w:rFonts w:ascii="Arial" w:hAnsi="Arial" w:cs="Arial"/>
          <w:sz w:val="22"/>
          <w:szCs w:val="22"/>
          <w:lang w:val="en-US"/>
        </w:rPr>
        <w:t xml:space="preserve">: </w:t>
      </w:r>
      <w:r w:rsidRPr="00FE3FD9">
        <w:rPr>
          <w:rFonts w:ascii="Arial" w:hAnsi="Arial" w:cs="Arial"/>
          <w:sz w:val="22"/>
          <w:szCs w:val="22"/>
          <w:shd w:val="clear" w:color="auto" w:fill="FFFFFF"/>
          <w:lang w:val="en-US"/>
        </w:rPr>
        <w:t>10.1002/smi.2804</w:t>
      </w:r>
    </w:p>
    <w:p w14:paraId="30D1C0C9" w14:textId="77777777" w:rsidR="00524DC8" w:rsidRDefault="00524DC8" w:rsidP="00A87BF3">
      <w:pPr>
        <w:ind w:left="567" w:hanging="567"/>
        <w:rPr>
          <w:rFonts w:ascii="Arial" w:hAnsi="Arial" w:cs="Arial"/>
          <w:sz w:val="22"/>
          <w:szCs w:val="22"/>
          <w:lang w:val="en-US"/>
        </w:rPr>
      </w:pPr>
    </w:p>
    <w:p w14:paraId="63204149" w14:textId="33C44918" w:rsidR="00182BBC" w:rsidRDefault="00182BBC">
      <w:pPr>
        <w:rPr>
          <w:rFonts w:ascii="Arial" w:eastAsia="Calibri" w:hAnsi="Arial" w:cs="Arial"/>
          <w:b/>
          <w:lang w:val="en-US" w:eastAsia="en-US"/>
        </w:rPr>
      </w:pPr>
    </w:p>
    <w:p w14:paraId="79DD9B09" w14:textId="2914AF8B" w:rsidR="00524DC8" w:rsidRPr="00D17FD6" w:rsidRDefault="00524DC8" w:rsidP="00524DC8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eastAsia="Calibri" w:hAnsi="Arial" w:cs="Arial"/>
          <w:b/>
          <w:lang w:val="en-US" w:eastAsia="en-US"/>
        </w:rPr>
      </w:pPr>
      <w:r w:rsidRPr="00D17FD6">
        <w:rPr>
          <w:rFonts w:ascii="Arial" w:eastAsia="Calibri" w:hAnsi="Arial" w:cs="Arial"/>
          <w:b/>
          <w:lang w:val="en-US" w:eastAsia="en-US"/>
        </w:rPr>
        <w:t xml:space="preserve">PUBLICATIONS </w:t>
      </w:r>
      <w:r w:rsidR="000A4503">
        <w:rPr>
          <w:rFonts w:ascii="Arial" w:eastAsia="Calibri" w:hAnsi="Arial" w:cs="Arial"/>
          <w:b/>
          <w:lang w:val="en-US" w:eastAsia="en-US"/>
        </w:rPr>
        <w:t>(</w:t>
      </w:r>
      <w:r w:rsidR="00C147CA">
        <w:rPr>
          <w:rFonts w:ascii="Arial" w:eastAsia="Calibri" w:hAnsi="Arial" w:cs="Arial"/>
          <w:b/>
          <w:lang w:val="en-US" w:eastAsia="en-US"/>
        </w:rPr>
        <w:t xml:space="preserve">SUBMITTED, UNDER REVIEW &amp; </w:t>
      </w:r>
      <w:r w:rsidR="000A4503">
        <w:rPr>
          <w:rFonts w:ascii="Arial" w:eastAsia="Calibri" w:hAnsi="Arial" w:cs="Arial"/>
          <w:b/>
          <w:lang w:val="en-US" w:eastAsia="en-US"/>
        </w:rPr>
        <w:t>IN PREPARATION</w:t>
      </w:r>
      <w:r>
        <w:rPr>
          <w:rFonts w:ascii="Arial" w:eastAsia="Calibri" w:hAnsi="Arial" w:cs="Arial"/>
          <w:b/>
          <w:lang w:val="en-US" w:eastAsia="en-US"/>
        </w:rPr>
        <w:t>)</w:t>
      </w:r>
    </w:p>
    <w:p w14:paraId="45919511" w14:textId="77777777" w:rsidR="00524DC8" w:rsidRPr="00FE3FD9" w:rsidRDefault="00524DC8" w:rsidP="00524DC8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14:paraId="7D107D1F" w14:textId="14050150" w:rsidR="00524DC8" w:rsidRDefault="00524DC8" w:rsidP="00524DC8">
      <w:pPr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FE3FD9">
        <w:rPr>
          <w:rFonts w:ascii="Arial" w:hAnsi="Arial" w:cs="Arial"/>
          <w:b/>
          <w:sz w:val="22"/>
          <w:szCs w:val="22"/>
          <w:lang w:val="en-US"/>
        </w:rPr>
        <w:t>Klaiber, P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FE3FD9">
        <w:rPr>
          <w:rFonts w:ascii="Arial" w:hAnsi="Arial" w:cs="Arial"/>
          <w:sz w:val="22"/>
          <w:szCs w:val="22"/>
          <w:lang w:val="en-US"/>
        </w:rPr>
        <w:t xml:space="preserve">, </w:t>
      </w:r>
      <w:r w:rsidR="00114499">
        <w:rPr>
          <w:rFonts w:ascii="Arial" w:hAnsi="Arial" w:cs="Arial"/>
          <w:sz w:val="22"/>
          <w:szCs w:val="22"/>
          <w:lang w:val="en-US"/>
        </w:rPr>
        <w:t xml:space="preserve">Reese, Z., Knoll, N., </w:t>
      </w:r>
      <w:r w:rsidRPr="00FE3FD9">
        <w:rPr>
          <w:rFonts w:ascii="Arial" w:hAnsi="Arial" w:cs="Arial"/>
          <w:sz w:val="22"/>
          <w:szCs w:val="22"/>
          <w:lang w:val="en-US"/>
        </w:rPr>
        <w:t>Chen, F.S. (</w:t>
      </w:r>
      <w:r w:rsidR="0007226F">
        <w:rPr>
          <w:rFonts w:ascii="Arial" w:hAnsi="Arial" w:cs="Arial"/>
          <w:i/>
          <w:sz w:val="22"/>
          <w:szCs w:val="22"/>
          <w:lang w:val="en-US"/>
        </w:rPr>
        <w:t>in preparation</w:t>
      </w:r>
      <w:r w:rsidRPr="00FE3FD9">
        <w:rPr>
          <w:rFonts w:ascii="Arial" w:hAnsi="Arial" w:cs="Arial"/>
          <w:sz w:val="22"/>
          <w:szCs w:val="22"/>
          <w:lang w:val="en-US"/>
        </w:rPr>
        <w:t xml:space="preserve">), </w:t>
      </w:r>
      <w:r>
        <w:rPr>
          <w:rFonts w:ascii="Arial" w:hAnsi="Arial" w:cs="Arial"/>
          <w:sz w:val="22"/>
          <w:szCs w:val="22"/>
          <w:lang w:val="en-US"/>
        </w:rPr>
        <w:t xml:space="preserve">The impact of agency and communion on </w:t>
      </w:r>
      <w:r w:rsidRPr="00561F59">
        <w:rPr>
          <w:rFonts w:ascii="Arial" w:hAnsi="Arial" w:cs="Arial"/>
          <w:noProof/>
          <w:sz w:val="22"/>
          <w:szCs w:val="22"/>
          <w:lang w:val="en-US"/>
        </w:rPr>
        <w:t>social</w:t>
      </w:r>
      <w:r>
        <w:rPr>
          <w:rFonts w:ascii="Arial" w:hAnsi="Arial" w:cs="Arial"/>
          <w:sz w:val="22"/>
          <w:szCs w:val="22"/>
          <w:lang w:val="en-US"/>
        </w:rPr>
        <w:t xml:space="preserve"> comparison in romantic relationships</w:t>
      </w:r>
    </w:p>
    <w:p w14:paraId="7BFC4A58" w14:textId="77777777" w:rsidR="00C147CA" w:rsidRDefault="00C147CA" w:rsidP="00524DC8">
      <w:pPr>
        <w:ind w:left="567" w:hanging="567"/>
        <w:rPr>
          <w:rFonts w:ascii="Arial" w:hAnsi="Arial" w:cs="Arial"/>
          <w:sz w:val="22"/>
          <w:szCs w:val="22"/>
          <w:lang w:val="en-US"/>
        </w:rPr>
      </w:pPr>
    </w:p>
    <w:p w14:paraId="3833421F" w14:textId="24D02A8C" w:rsidR="00C147CA" w:rsidRPr="00C147CA" w:rsidRDefault="00C147CA" w:rsidP="00281D6C">
      <w:pPr>
        <w:ind w:left="567" w:hanging="567"/>
        <w:rPr>
          <w:rFonts w:ascii="Arial" w:hAnsi="Arial" w:cs="Arial"/>
          <w:iCs/>
          <w:sz w:val="22"/>
          <w:szCs w:val="22"/>
          <w:lang w:val="en-US"/>
        </w:rPr>
      </w:pPr>
      <w:r w:rsidRPr="00595959">
        <w:rPr>
          <w:rFonts w:ascii="Arial" w:hAnsi="Arial" w:cs="Arial"/>
          <w:sz w:val="22"/>
          <w:szCs w:val="22"/>
          <w:lang w:val="en-US"/>
        </w:rPr>
        <w:t xml:space="preserve">Sin, N.L., Wen, J.H., </w:t>
      </w:r>
      <w:r w:rsidRPr="00595959">
        <w:rPr>
          <w:rFonts w:ascii="Arial" w:hAnsi="Arial" w:cs="Arial"/>
          <w:b/>
          <w:sz w:val="22"/>
          <w:szCs w:val="22"/>
          <w:lang w:val="en-US"/>
        </w:rPr>
        <w:t>Klaiber, P</w:t>
      </w:r>
      <w:r w:rsidRPr="00595959">
        <w:rPr>
          <w:rFonts w:ascii="Arial" w:hAnsi="Arial" w:cs="Arial"/>
          <w:sz w:val="22"/>
          <w:szCs w:val="22"/>
          <w:lang w:val="en-US"/>
        </w:rPr>
        <w:t>., Buxton, O.M., Almeida, D.M. (</w:t>
      </w:r>
      <w:r w:rsidR="00281D6C">
        <w:rPr>
          <w:rFonts w:ascii="Arial" w:hAnsi="Arial" w:cs="Arial"/>
          <w:i/>
          <w:sz w:val="22"/>
          <w:szCs w:val="22"/>
          <w:lang w:val="en-US"/>
        </w:rPr>
        <w:t>minor revision</w:t>
      </w:r>
      <w:r w:rsidRPr="00595959">
        <w:rPr>
          <w:rFonts w:ascii="Arial" w:hAnsi="Arial" w:cs="Arial"/>
          <w:sz w:val="22"/>
          <w:szCs w:val="22"/>
          <w:lang w:val="en-US"/>
        </w:rPr>
        <w:t>). Sleep duration and affective reactivity to stressors and positive events in daily life</w:t>
      </w:r>
    </w:p>
    <w:p w14:paraId="5994E835" w14:textId="409D254D" w:rsidR="00A74FBA" w:rsidRDefault="00A74FBA" w:rsidP="00524DC8">
      <w:pPr>
        <w:ind w:left="567" w:hanging="567"/>
        <w:rPr>
          <w:rFonts w:ascii="Arial" w:hAnsi="Arial" w:cs="Arial"/>
          <w:i/>
          <w:sz w:val="22"/>
          <w:szCs w:val="22"/>
          <w:lang w:val="en-US"/>
        </w:rPr>
      </w:pPr>
    </w:p>
    <w:p w14:paraId="0BE73EC8" w14:textId="44C93784" w:rsidR="00A74FBA" w:rsidRPr="00A74FBA" w:rsidRDefault="00A74FBA" w:rsidP="00A74FBA">
      <w:pPr>
        <w:ind w:left="567" w:hanging="567"/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 w:cs="Arial"/>
          <w:iCs/>
          <w:sz w:val="22"/>
          <w:szCs w:val="22"/>
          <w:lang w:val="en-US"/>
        </w:rPr>
        <w:t xml:space="preserve">Keller, J., </w:t>
      </w:r>
      <w:proofErr w:type="spellStart"/>
      <w:r>
        <w:rPr>
          <w:rFonts w:ascii="Arial" w:hAnsi="Arial" w:cs="Arial"/>
          <w:iCs/>
          <w:sz w:val="22"/>
          <w:szCs w:val="22"/>
          <w:lang w:val="en-US"/>
        </w:rPr>
        <w:t>Kwasnicka</w:t>
      </w:r>
      <w:proofErr w:type="spellEnd"/>
      <w:r>
        <w:rPr>
          <w:rFonts w:ascii="Arial" w:hAnsi="Arial" w:cs="Arial"/>
          <w:iCs/>
          <w:sz w:val="22"/>
          <w:szCs w:val="22"/>
          <w:lang w:val="en-US"/>
        </w:rPr>
        <w:t xml:space="preserve">, D., </w:t>
      </w:r>
      <w:r w:rsidRPr="00A74FBA">
        <w:rPr>
          <w:rFonts w:ascii="Arial" w:hAnsi="Arial" w:cs="Arial"/>
          <w:b/>
          <w:bCs/>
          <w:iCs/>
          <w:sz w:val="22"/>
          <w:szCs w:val="22"/>
          <w:lang w:val="en-US"/>
        </w:rPr>
        <w:t>Klaiber, P</w:t>
      </w:r>
      <w:r w:rsidR="00281D6C">
        <w:rPr>
          <w:rFonts w:ascii="Arial" w:hAnsi="Arial" w:cs="Arial"/>
          <w:iCs/>
          <w:sz w:val="22"/>
          <w:szCs w:val="22"/>
          <w:lang w:val="en-US"/>
        </w:rPr>
        <w:t>., Radau, L., Fleig, L. (</w:t>
      </w:r>
      <w:r w:rsidR="00281D6C" w:rsidRPr="00281D6C">
        <w:rPr>
          <w:rFonts w:ascii="Arial" w:hAnsi="Arial" w:cs="Arial"/>
          <w:i/>
          <w:sz w:val="22"/>
          <w:szCs w:val="22"/>
          <w:lang w:val="en-US"/>
        </w:rPr>
        <w:t>under review</w:t>
      </w:r>
      <w:r>
        <w:rPr>
          <w:rFonts w:ascii="Arial" w:hAnsi="Arial" w:cs="Arial"/>
          <w:iCs/>
          <w:sz w:val="22"/>
          <w:szCs w:val="22"/>
          <w:lang w:val="en-US"/>
        </w:rPr>
        <w:t xml:space="preserve">), </w:t>
      </w:r>
      <w:r w:rsidRPr="00A74FBA">
        <w:rPr>
          <w:rFonts w:ascii="Arial" w:hAnsi="Arial" w:cs="Arial"/>
          <w:iCs/>
          <w:sz w:val="22"/>
          <w:szCs w:val="22"/>
          <w:lang w:val="en-US"/>
        </w:rPr>
        <w:t>Effects of Time- and Routine-based Cues on Habit Formation and Plan Enactment: A Randomized Controlled Trial</w:t>
      </w:r>
    </w:p>
    <w:p w14:paraId="4160379A" w14:textId="1754B36B" w:rsidR="00A74FBA" w:rsidRDefault="00A74FBA" w:rsidP="00A74FBA">
      <w:pPr>
        <w:ind w:left="567" w:hanging="567"/>
        <w:rPr>
          <w:rFonts w:ascii="Arial" w:hAnsi="Arial" w:cs="Arial"/>
          <w:iCs/>
          <w:sz w:val="22"/>
          <w:szCs w:val="22"/>
          <w:lang w:val="en-US"/>
        </w:rPr>
      </w:pPr>
    </w:p>
    <w:p w14:paraId="362EF85D" w14:textId="2587BEF4" w:rsidR="00595959" w:rsidRDefault="000A4503" w:rsidP="00595959">
      <w:pPr>
        <w:ind w:left="567" w:hanging="567"/>
        <w:rPr>
          <w:rFonts w:ascii="Arial" w:hAnsi="Arial" w:cs="Arial"/>
          <w:iCs/>
          <w:sz w:val="22"/>
          <w:szCs w:val="22"/>
          <w:lang w:val="en-US"/>
        </w:rPr>
      </w:pPr>
      <w:r w:rsidRPr="00595959">
        <w:rPr>
          <w:rFonts w:ascii="Arial" w:hAnsi="Arial" w:cs="Arial"/>
          <w:b/>
          <w:iCs/>
          <w:sz w:val="22"/>
          <w:szCs w:val="22"/>
          <w:lang w:val="en-US"/>
        </w:rPr>
        <w:t>Klaiber, P</w:t>
      </w:r>
      <w:r>
        <w:rPr>
          <w:rFonts w:ascii="Arial" w:hAnsi="Arial" w:cs="Arial"/>
          <w:iCs/>
          <w:sz w:val="22"/>
          <w:szCs w:val="22"/>
          <w:lang w:val="en-US"/>
        </w:rPr>
        <w:t xml:space="preserve">., Wen, J.H., Ong, A.D., Almeida, D.M., Sin, N.L. </w:t>
      </w:r>
      <w:r>
        <w:rPr>
          <w:rFonts w:ascii="Arial" w:hAnsi="Arial" w:cs="Arial"/>
          <w:iCs/>
          <w:sz w:val="22"/>
          <w:szCs w:val="22"/>
          <w:lang w:val="en-CA"/>
        </w:rPr>
        <w:t>(</w:t>
      </w:r>
      <w:r w:rsidRPr="000A4503">
        <w:rPr>
          <w:rFonts w:ascii="Arial" w:hAnsi="Arial" w:cs="Arial"/>
          <w:i/>
          <w:iCs/>
          <w:sz w:val="22"/>
          <w:szCs w:val="22"/>
          <w:lang w:val="en-CA"/>
        </w:rPr>
        <w:t>in preparation</w:t>
      </w:r>
      <w:r>
        <w:rPr>
          <w:rFonts w:ascii="Arial" w:hAnsi="Arial" w:cs="Arial"/>
          <w:iCs/>
          <w:sz w:val="22"/>
          <w:szCs w:val="22"/>
          <w:lang w:val="en-CA"/>
        </w:rPr>
        <w:t xml:space="preserve">), </w:t>
      </w:r>
      <w:r w:rsidRPr="000A4503">
        <w:rPr>
          <w:rFonts w:ascii="Arial" w:hAnsi="Arial" w:cs="Arial"/>
          <w:iCs/>
          <w:sz w:val="22"/>
          <w:szCs w:val="22"/>
          <w:lang w:val="en-US"/>
        </w:rPr>
        <w:t>Engagement and responsive</w:t>
      </w:r>
      <w:r>
        <w:rPr>
          <w:rFonts w:ascii="Arial" w:hAnsi="Arial" w:cs="Arial"/>
          <w:iCs/>
          <w:sz w:val="22"/>
          <w:szCs w:val="22"/>
          <w:lang w:val="en-US"/>
        </w:rPr>
        <w:t xml:space="preserve">ness to daily positive events: </w:t>
      </w:r>
      <w:proofErr w:type="spellStart"/>
      <w:r w:rsidRPr="000A4503">
        <w:rPr>
          <w:rFonts w:ascii="Arial" w:hAnsi="Arial" w:cs="Arial"/>
          <w:iCs/>
          <w:sz w:val="22"/>
          <w:szCs w:val="22"/>
          <w:lang w:val="en-US"/>
        </w:rPr>
        <w:t>Zautra</w:t>
      </w:r>
      <w:proofErr w:type="spellEnd"/>
      <w:r w:rsidRPr="000A4503">
        <w:rPr>
          <w:rFonts w:ascii="Arial" w:hAnsi="Arial" w:cs="Arial"/>
          <w:iCs/>
          <w:sz w:val="22"/>
          <w:szCs w:val="22"/>
          <w:lang w:val="en-US"/>
        </w:rPr>
        <w:t xml:space="preserve"> et al. (2005) reloaded with </w:t>
      </w:r>
      <w:r w:rsidR="00595959">
        <w:rPr>
          <w:rFonts w:ascii="Arial" w:hAnsi="Arial" w:cs="Arial"/>
          <w:iCs/>
          <w:sz w:val="22"/>
          <w:szCs w:val="22"/>
          <w:lang w:val="en-US"/>
        </w:rPr>
        <w:t>the Big Five personality traits</w:t>
      </w:r>
    </w:p>
    <w:p w14:paraId="63B56490" w14:textId="0598979E" w:rsidR="00A85999" w:rsidRDefault="00A85999" w:rsidP="00595959">
      <w:pPr>
        <w:ind w:left="567" w:hanging="567"/>
        <w:rPr>
          <w:rFonts w:ascii="Arial" w:hAnsi="Arial" w:cs="Arial"/>
          <w:iCs/>
          <w:sz w:val="22"/>
          <w:szCs w:val="22"/>
          <w:lang w:val="en-US"/>
        </w:rPr>
      </w:pPr>
    </w:p>
    <w:p w14:paraId="49FD4C36" w14:textId="67436547" w:rsidR="00A85999" w:rsidRDefault="00A85999" w:rsidP="0007226F">
      <w:pPr>
        <w:ind w:left="567" w:hanging="567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iCs/>
          <w:sz w:val="22"/>
          <w:szCs w:val="22"/>
          <w:lang w:val="en-US"/>
        </w:rPr>
        <w:t xml:space="preserve">Paulhus, D., </w:t>
      </w:r>
      <w:r w:rsidRPr="0007226F">
        <w:rPr>
          <w:rFonts w:ascii="Arial" w:hAnsi="Arial" w:cs="Arial"/>
          <w:b/>
          <w:bCs/>
          <w:iCs/>
          <w:sz w:val="22"/>
          <w:szCs w:val="22"/>
          <w:lang w:val="en-US"/>
        </w:rPr>
        <w:t>Klaiber, P</w:t>
      </w:r>
      <w:r>
        <w:rPr>
          <w:rFonts w:ascii="Arial" w:hAnsi="Arial" w:cs="Arial"/>
          <w:iCs/>
          <w:sz w:val="22"/>
          <w:szCs w:val="22"/>
          <w:lang w:val="en-US"/>
        </w:rPr>
        <w:t>. (</w:t>
      </w:r>
      <w:r w:rsidR="0007226F">
        <w:rPr>
          <w:rFonts w:ascii="Arial" w:hAnsi="Arial" w:cs="Arial"/>
          <w:i/>
          <w:iCs/>
          <w:sz w:val="22"/>
          <w:szCs w:val="22"/>
          <w:lang w:val="en-US"/>
        </w:rPr>
        <w:t>submitted</w:t>
      </w:r>
      <w:r>
        <w:rPr>
          <w:rFonts w:ascii="Arial" w:hAnsi="Arial" w:cs="Arial"/>
          <w:iCs/>
          <w:sz w:val="22"/>
          <w:szCs w:val="22"/>
          <w:lang w:val="en-US"/>
        </w:rPr>
        <w:t xml:space="preserve">), </w:t>
      </w:r>
      <w:r w:rsidRPr="00A85999">
        <w:rPr>
          <w:rFonts w:ascii="Arial" w:hAnsi="Arial" w:cs="Arial"/>
          <w:iCs/>
          <w:sz w:val="22"/>
          <w:szCs w:val="22"/>
          <w:lang w:val="en-US"/>
        </w:rPr>
        <w:t xml:space="preserve">HEXACO, Dark Personalities and </w:t>
      </w:r>
      <w:proofErr w:type="spellStart"/>
      <w:r w:rsidRPr="00A85999">
        <w:rPr>
          <w:rFonts w:ascii="Arial" w:hAnsi="Arial" w:cs="Arial"/>
          <w:iCs/>
          <w:sz w:val="22"/>
          <w:szCs w:val="22"/>
          <w:lang w:val="en-US"/>
        </w:rPr>
        <w:t>Brunswik</w:t>
      </w:r>
      <w:proofErr w:type="spellEnd"/>
      <w:r w:rsidRPr="00A85999">
        <w:rPr>
          <w:rFonts w:ascii="Arial" w:hAnsi="Arial" w:cs="Arial"/>
          <w:iCs/>
          <w:sz w:val="22"/>
          <w:szCs w:val="22"/>
          <w:lang w:val="en-US"/>
        </w:rPr>
        <w:t xml:space="preserve"> Symmetry</w:t>
      </w:r>
      <w:r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an invited comment on </w:t>
      </w:r>
      <w:r>
        <w:rPr>
          <w:rFonts w:ascii="Arial" w:hAnsi="Arial" w:cs="Arial"/>
          <w:iCs/>
          <w:sz w:val="22"/>
          <w:szCs w:val="22"/>
          <w:lang w:val="en-US"/>
        </w:rPr>
        <w:t xml:space="preserve">Ashton, M.C., Lee, K. </w:t>
      </w:r>
      <w:r w:rsidRPr="00A85999">
        <w:rPr>
          <w:rFonts w:ascii="Arial" w:hAnsi="Arial" w:cs="Arial"/>
          <w:iCs/>
          <w:sz w:val="22"/>
          <w:szCs w:val="22"/>
          <w:lang w:val="en-US"/>
        </w:rPr>
        <w:t xml:space="preserve">Objections to the HEXACO </w:t>
      </w:r>
      <w:r>
        <w:rPr>
          <w:rFonts w:ascii="Arial" w:hAnsi="Arial" w:cs="Arial"/>
          <w:iCs/>
          <w:sz w:val="22"/>
          <w:szCs w:val="22"/>
          <w:lang w:val="en-US"/>
        </w:rPr>
        <w:t>Model of Personality Structure—</w:t>
      </w:r>
      <w:r w:rsidRPr="00A85999">
        <w:rPr>
          <w:rFonts w:ascii="Arial" w:hAnsi="Arial" w:cs="Arial"/>
          <w:iCs/>
          <w:sz w:val="22"/>
          <w:szCs w:val="22"/>
          <w:lang w:val="en-US"/>
        </w:rPr>
        <w:t>And Why Those Objections Fail</w:t>
      </w:r>
      <w:r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r>
        <w:rPr>
          <w:rFonts w:ascii="Arial" w:hAnsi="Arial" w:cs="Arial"/>
          <w:i/>
          <w:iCs/>
          <w:sz w:val="22"/>
          <w:szCs w:val="22"/>
          <w:lang w:val="en-US"/>
        </w:rPr>
        <w:t>European Journal of Personality</w:t>
      </w:r>
    </w:p>
    <w:p w14:paraId="1F914F87" w14:textId="10A6BE93" w:rsidR="00FC7FE0" w:rsidRDefault="00FC7FE0" w:rsidP="0007226F">
      <w:pPr>
        <w:ind w:left="567" w:hanging="567"/>
        <w:rPr>
          <w:rFonts w:ascii="Arial" w:hAnsi="Arial" w:cs="Arial"/>
          <w:i/>
          <w:iCs/>
          <w:sz w:val="22"/>
          <w:szCs w:val="22"/>
        </w:rPr>
      </w:pPr>
    </w:p>
    <w:p w14:paraId="11F16F32" w14:textId="7B572CA0" w:rsidR="002A3B55" w:rsidRDefault="002A3B55" w:rsidP="002A3B55">
      <w:pPr>
        <w:ind w:left="567" w:hanging="567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CA"/>
        </w:rPr>
        <w:t xml:space="preserve">Hill, P.L., </w:t>
      </w:r>
      <w:r w:rsidRPr="002A3B55">
        <w:rPr>
          <w:rFonts w:ascii="Arial" w:hAnsi="Arial" w:cs="Arial"/>
          <w:b/>
          <w:bCs/>
          <w:sz w:val="22"/>
          <w:szCs w:val="22"/>
          <w:lang w:val="en-CA"/>
        </w:rPr>
        <w:t>Klaiber, P.,</w:t>
      </w:r>
      <w:r>
        <w:rPr>
          <w:rFonts w:ascii="Arial" w:hAnsi="Arial" w:cs="Arial"/>
          <w:sz w:val="22"/>
          <w:szCs w:val="22"/>
          <w:lang w:val="en-CA"/>
        </w:rPr>
        <w:t xml:space="preserve"> Burrow, A.L., DeLongis, A., Sin, N.L. (under review). </w:t>
      </w:r>
      <w:r w:rsidRPr="002A3B55">
        <w:rPr>
          <w:rFonts w:ascii="Arial" w:hAnsi="Arial" w:cs="Arial"/>
          <w:sz w:val="22"/>
          <w:szCs w:val="22"/>
          <w:lang w:val="en-CA"/>
        </w:rPr>
        <w:t>Purposefulness and Daily Life in a Pandemic: Predicting Daily Affect and Physical Symptoms during the First Weeks of the COVID-19 Response</w:t>
      </w:r>
    </w:p>
    <w:p w14:paraId="5FF96AAC" w14:textId="77777777" w:rsidR="002A3B55" w:rsidRPr="002A3B55" w:rsidRDefault="002A3B55" w:rsidP="0007226F">
      <w:pPr>
        <w:ind w:left="567" w:hanging="567"/>
        <w:rPr>
          <w:rFonts w:ascii="Arial" w:hAnsi="Arial" w:cs="Arial"/>
          <w:i/>
          <w:iCs/>
          <w:sz w:val="22"/>
          <w:szCs w:val="22"/>
        </w:rPr>
      </w:pPr>
    </w:p>
    <w:p w14:paraId="638F7B89" w14:textId="07DC16B9" w:rsidR="00595959" w:rsidRDefault="002A3B55" w:rsidP="00595959">
      <w:pPr>
        <w:ind w:left="567" w:hanging="567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Hill, P.L., </w:t>
      </w:r>
      <w:r w:rsidRPr="002A3B55">
        <w:rPr>
          <w:rFonts w:ascii="Arial" w:hAnsi="Arial" w:cs="Arial"/>
          <w:b/>
          <w:bCs/>
          <w:sz w:val="22"/>
          <w:szCs w:val="22"/>
          <w:lang w:val="en-CA"/>
        </w:rPr>
        <w:t>Klaiber, P.,</w:t>
      </w:r>
      <w:r>
        <w:rPr>
          <w:rFonts w:ascii="Arial" w:hAnsi="Arial" w:cs="Arial"/>
          <w:sz w:val="22"/>
          <w:szCs w:val="22"/>
          <w:lang w:val="en-CA"/>
        </w:rPr>
        <w:t xml:space="preserve"> DeLongis, A., Sin, N.L. (in preparation). </w:t>
      </w:r>
      <w:r w:rsidRPr="002A3B55">
        <w:rPr>
          <w:rFonts w:ascii="Arial" w:hAnsi="Arial" w:cs="Arial"/>
          <w:sz w:val="22"/>
          <w:szCs w:val="22"/>
          <w:lang w:val="en-CA"/>
        </w:rPr>
        <w:t>The Purpose-Forecasted Life: Examining Daily Forecasts of Purposefuln</w:t>
      </w:r>
      <w:r>
        <w:rPr>
          <w:rFonts w:ascii="Arial" w:hAnsi="Arial" w:cs="Arial"/>
          <w:sz w:val="22"/>
          <w:szCs w:val="22"/>
          <w:lang w:val="en-CA"/>
        </w:rPr>
        <w:t>ess during the COVID-19 Response</w:t>
      </w:r>
    </w:p>
    <w:p w14:paraId="53F3DCB8" w14:textId="180E0710" w:rsidR="002A3B55" w:rsidRDefault="002A3B55" w:rsidP="00595959">
      <w:pPr>
        <w:ind w:left="567" w:hanging="567"/>
        <w:rPr>
          <w:rFonts w:ascii="Arial" w:hAnsi="Arial" w:cs="Arial"/>
          <w:sz w:val="22"/>
          <w:szCs w:val="22"/>
          <w:lang w:val="en-CA"/>
        </w:rPr>
      </w:pPr>
    </w:p>
    <w:p w14:paraId="6D31BBBD" w14:textId="218B4071" w:rsidR="002A3B55" w:rsidRPr="002A3B55" w:rsidRDefault="002A3B55" w:rsidP="002A3B55">
      <w:pPr>
        <w:ind w:left="567" w:hanging="567"/>
        <w:rPr>
          <w:rFonts w:ascii="Arial" w:hAnsi="Arial" w:cs="Arial"/>
          <w:sz w:val="22"/>
          <w:szCs w:val="22"/>
          <w:lang w:val="en-CA"/>
        </w:rPr>
      </w:pPr>
      <w:r w:rsidRPr="002A3B55">
        <w:rPr>
          <w:rFonts w:ascii="Arial" w:hAnsi="Arial" w:cs="Arial"/>
          <w:sz w:val="22"/>
          <w:szCs w:val="22"/>
          <w:lang w:val="en-CA"/>
        </w:rPr>
        <w:t xml:space="preserve">Sin, N.L., </w:t>
      </w:r>
      <w:r w:rsidRPr="002A3B55">
        <w:rPr>
          <w:rFonts w:ascii="Arial" w:hAnsi="Arial" w:cs="Arial"/>
          <w:b/>
          <w:bCs/>
          <w:sz w:val="22"/>
          <w:szCs w:val="22"/>
          <w:lang w:val="en-CA"/>
        </w:rPr>
        <w:t>Klaiber, P.,</w:t>
      </w:r>
      <w:r w:rsidRPr="002A3B55">
        <w:rPr>
          <w:rFonts w:ascii="Arial" w:hAnsi="Arial" w:cs="Arial"/>
          <w:sz w:val="22"/>
          <w:szCs w:val="22"/>
          <w:lang w:val="en-CA"/>
        </w:rPr>
        <w:t xml:space="preserve"> Wen, J.H., DeLongis, A. (under revie</w:t>
      </w:r>
      <w:r>
        <w:rPr>
          <w:rFonts w:ascii="Arial" w:hAnsi="Arial" w:cs="Arial"/>
          <w:sz w:val="22"/>
          <w:szCs w:val="22"/>
          <w:lang w:val="en-CA"/>
        </w:rPr>
        <w:t xml:space="preserve">w). </w:t>
      </w:r>
      <w:r w:rsidRPr="002A3B55">
        <w:rPr>
          <w:rFonts w:ascii="Arial" w:hAnsi="Arial" w:cs="Arial"/>
          <w:sz w:val="22"/>
          <w:szCs w:val="22"/>
          <w:lang w:val="en-CA"/>
        </w:rPr>
        <w:t>Daily prosocial activities and affective and social well-being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Pr="002A3B55">
        <w:rPr>
          <w:rFonts w:ascii="Arial" w:hAnsi="Arial" w:cs="Arial"/>
          <w:sz w:val="22"/>
          <w:szCs w:val="22"/>
          <w:lang w:val="en-CA"/>
        </w:rPr>
        <w:t>amid the COVID-19 outbreak</w:t>
      </w:r>
    </w:p>
    <w:p w14:paraId="536A7D70" w14:textId="77777777" w:rsidR="000A4503" w:rsidRPr="002A3B55" w:rsidRDefault="000A4503" w:rsidP="000A4503">
      <w:pPr>
        <w:rPr>
          <w:rFonts w:ascii="Arial" w:hAnsi="Arial" w:cs="Arial"/>
          <w:b/>
          <w:lang w:val="en-CA"/>
        </w:rPr>
      </w:pPr>
    </w:p>
    <w:p w14:paraId="39D3CBC5" w14:textId="632405D8" w:rsidR="000A4503" w:rsidRPr="002A3B55" w:rsidRDefault="000A4503">
      <w:pPr>
        <w:rPr>
          <w:rFonts w:ascii="Arial" w:hAnsi="Arial" w:cs="Arial"/>
          <w:b/>
          <w:lang w:val="en-CA"/>
        </w:rPr>
      </w:pPr>
    </w:p>
    <w:p w14:paraId="1545CBE9" w14:textId="6D50FAAF" w:rsidR="00A87BF3" w:rsidRPr="002E768A" w:rsidRDefault="00A87BF3" w:rsidP="00A87BF3">
      <w:pPr>
        <w:pBdr>
          <w:bottom w:val="single" w:sz="6" w:space="1" w:color="auto"/>
        </w:pBdr>
        <w:ind w:left="567" w:hanging="567"/>
        <w:rPr>
          <w:rFonts w:ascii="Arial" w:hAnsi="Arial" w:cs="Arial"/>
          <w:b/>
          <w:lang w:val="en-CA"/>
        </w:rPr>
      </w:pPr>
      <w:r w:rsidRPr="002E768A">
        <w:rPr>
          <w:rFonts w:ascii="Arial" w:hAnsi="Arial" w:cs="Arial"/>
          <w:b/>
          <w:lang w:val="en-CA"/>
        </w:rPr>
        <w:t>CONFERENCE PRESENTATIONS</w:t>
      </w:r>
    </w:p>
    <w:p w14:paraId="0D3C52A9" w14:textId="3703141B" w:rsidR="00617488" w:rsidRDefault="00C147CA" w:rsidP="00182BBC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*stars denote undergraduate mentees</w:t>
      </w:r>
    </w:p>
    <w:p w14:paraId="250C9964" w14:textId="77777777" w:rsidR="00C147CA" w:rsidRPr="002E768A" w:rsidRDefault="00C147CA" w:rsidP="00182BBC">
      <w:pPr>
        <w:rPr>
          <w:rFonts w:ascii="Arial" w:hAnsi="Arial" w:cs="Arial"/>
          <w:sz w:val="22"/>
          <w:szCs w:val="22"/>
          <w:lang w:val="en-CA"/>
        </w:rPr>
      </w:pPr>
    </w:p>
    <w:p w14:paraId="4A4D7861" w14:textId="4471753C" w:rsidR="0007226F" w:rsidRPr="002E768A" w:rsidRDefault="0007226F" w:rsidP="0007226F">
      <w:pPr>
        <w:ind w:left="567" w:hanging="567"/>
        <w:rPr>
          <w:rFonts w:ascii="Arial" w:hAnsi="Arial" w:cs="Arial"/>
          <w:sz w:val="22"/>
          <w:szCs w:val="22"/>
          <w:lang w:val="en-CA"/>
        </w:rPr>
      </w:pPr>
      <w:r w:rsidRPr="002E768A">
        <w:rPr>
          <w:rFonts w:ascii="Arial" w:hAnsi="Arial" w:cs="Arial"/>
          <w:b/>
          <w:sz w:val="22"/>
          <w:szCs w:val="22"/>
          <w:lang w:val="de-DE"/>
        </w:rPr>
        <w:t>Klaiber, P</w:t>
      </w:r>
      <w:r w:rsidRPr="002E768A">
        <w:rPr>
          <w:rFonts w:ascii="Arial" w:hAnsi="Arial" w:cs="Arial"/>
          <w:sz w:val="22"/>
          <w:szCs w:val="22"/>
          <w:lang w:val="de-DE"/>
        </w:rPr>
        <w:t xml:space="preserve">., Almeida, D.M. Sin, N.L. (2020). </w:t>
      </w:r>
      <w:r w:rsidRPr="0007226F">
        <w:rPr>
          <w:rFonts w:ascii="Arial" w:hAnsi="Arial" w:cs="Arial"/>
          <w:i/>
          <w:sz w:val="22"/>
          <w:szCs w:val="22"/>
          <w:lang w:val="en-CA"/>
        </w:rPr>
        <w:t>Perceived social Integration predicts engagement and responsiveness to positive events: test of age moderation</w:t>
      </w:r>
      <w:r w:rsidRPr="002E768A">
        <w:rPr>
          <w:rFonts w:ascii="Arial" w:hAnsi="Arial" w:cs="Arial"/>
          <w:sz w:val="22"/>
          <w:szCs w:val="22"/>
          <w:lang w:val="en-CA"/>
        </w:rPr>
        <w:t>.</w:t>
      </w:r>
      <w:r>
        <w:rPr>
          <w:rFonts w:ascii="Arial" w:hAnsi="Arial" w:cs="Arial"/>
          <w:sz w:val="22"/>
          <w:szCs w:val="22"/>
          <w:lang w:val="en-CA"/>
        </w:rPr>
        <w:t xml:space="preserve"> Paper submitted to the Annual Scientific Meeting of the </w:t>
      </w:r>
      <w:proofErr w:type="spellStart"/>
      <w:r>
        <w:rPr>
          <w:rFonts w:ascii="Arial" w:hAnsi="Arial" w:cs="Arial"/>
          <w:sz w:val="22"/>
          <w:szCs w:val="22"/>
          <w:lang w:val="en-CA"/>
        </w:rPr>
        <w:t>Gerontological</w:t>
      </w:r>
      <w:proofErr w:type="spellEnd"/>
      <w:r>
        <w:rPr>
          <w:rFonts w:ascii="Arial" w:hAnsi="Arial" w:cs="Arial"/>
          <w:sz w:val="22"/>
          <w:szCs w:val="22"/>
          <w:lang w:val="en-CA"/>
        </w:rPr>
        <w:t xml:space="preserve"> Society of America, Philadelphia, PA.</w:t>
      </w:r>
    </w:p>
    <w:p w14:paraId="4DD9ADF6" w14:textId="769E4502" w:rsidR="0007226F" w:rsidRPr="0007226F" w:rsidRDefault="0007226F" w:rsidP="0007226F">
      <w:pPr>
        <w:rPr>
          <w:rFonts w:ascii="Arial" w:hAnsi="Arial" w:cs="Arial"/>
          <w:sz w:val="22"/>
          <w:szCs w:val="22"/>
          <w:lang w:val="en-CA"/>
        </w:rPr>
      </w:pPr>
    </w:p>
    <w:p w14:paraId="5E9C97C8" w14:textId="681A5BDD" w:rsidR="00B85794" w:rsidRPr="00B85794" w:rsidRDefault="00B85794" w:rsidP="002E768A">
      <w:pPr>
        <w:ind w:left="567" w:hanging="567"/>
        <w:rPr>
          <w:rFonts w:ascii="Arial" w:hAnsi="Arial" w:cs="Arial"/>
          <w:sz w:val="22"/>
          <w:szCs w:val="22"/>
        </w:rPr>
      </w:pPr>
      <w:r w:rsidRPr="00593B07">
        <w:rPr>
          <w:rFonts w:ascii="Arial" w:hAnsi="Arial" w:cs="Arial"/>
          <w:sz w:val="22"/>
          <w:szCs w:val="22"/>
          <w:lang w:val="de-DE"/>
        </w:rPr>
        <w:t xml:space="preserve">Keller, J., Kwasnicka, D., </w:t>
      </w:r>
      <w:r w:rsidRPr="00593B07">
        <w:rPr>
          <w:rFonts w:ascii="Arial" w:hAnsi="Arial" w:cs="Arial"/>
          <w:b/>
          <w:sz w:val="22"/>
          <w:szCs w:val="22"/>
          <w:lang w:val="de-DE"/>
        </w:rPr>
        <w:t>Klaiber, P.,</w:t>
      </w:r>
      <w:r w:rsidRPr="00593B07">
        <w:rPr>
          <w:rFonts w:ascii="Arial" w:hAnsi="Arial" w:cs="Arial"/>
          <w:sz w:val="22"/>
          <w:szCs w:val="22"/>
          <w:lang w:val="de-DE"/>
        </w:rPr>
        <w:t xml:space="preserve"> Lally, P., Fleig, L. (2020). </w:t>
      </w:r>
      <w:r w:rsidRPr="00B85794">
        <w:rPr>
          <w:rFonts w:ascii="Arial" w:hAnsi="Arial" w:cs="Arial"/>
          <w:i/>
          <w:sz w:val="22"/>
          <w:szCs w:val="22"/>
        </w:rPr>
        <w:t>Modelling habit formation following routine-based versus time-based cue planning: A randomized controlled trial.</w:t>
      </w:r>
      <w:r>
        <w:rPr>
          <w:rFonts w:ascii="Arial" w:hAnsi="Arial" w:cs="Arial"/>
          <w:sz w:val="22"/>
          <w:szCs w:val="22"/>
        </w:rPr>
        <w:t xml:space="preserve"> Talk submitted to the conference of the European Health Psychology Society, Bratislava, Slovakia</w:t>
      </w:r>
      <w:r w:rsidR="0007226F">
        <w:rPr>
          <w:rFonts w:ascii="Arial" w:hAnsi="Arial" w:cs="Arial"/>
          <w:sz w:val="22"/>
          <w:szCs w:val="22"/>
        </w:rPr>
        <w:t>/</w:t>
      </w:r>
    </w:p>
    <w:p w14:paraId="71483687" w14:textId="77777777" w:rsidR="00B85794" w:rsidRDefault="00B85794" w:rsidP="002E768A">
      <w:pPr>
        <w:ind w:left="567" w:hanging="567"/>
        <w:rPr>
          <w:rFonts w:ascii="Arial" w:hAnsi="Arial" w:cs="Arial"/>
          <w:sz w:val="22"/>
          <w:szCs w:val="22"/>
          <w:lang w:val="en-CA"/>
        </w:rPr>
      </w:pPr>
    </w:p>
    <w:p w14:paraId="0FF3E11A" w14:textId="3FD15A39" w:rsidR="002E768A" w:rsidRPr="002E768A" w:rsidRDefault="002E768A" w:rsidP="002E768A">
      <w:pPr>
        <w:ind w:left="567" w:hanging="567"/>
        <w:rPr>
          <w:rFonts w:ascii="Arial" w:hAnsi="Arial" w:cs="Arial"/>
          <w:sz w:val="22"/>
          <w:szCs w:val="22"/>
          <w:lang w:val="en-CA"/>
        </w:rPr>
      </w:pPr>
      <w:r w:rsidRPr="00B85794">
        <w:rPr>
          <w:rFonts w:ascii="Arial" w:hAnsi="Arial" w:cs="Arial"/>
          <w:sz w:val="22"/>
          <w:szCs w:val="22"/>
          <w:lang w:val="de-DE"/>
        </w:rPr>
        <w:t>Rahimisoureh, A.</w:t>
      </w:r>
      <w:r w:rsidR="00C147CA">
        <w:rPr>
          <w:rFonts w:ascii="Arial" w:hAnsi="Arial" w:cs="Arial"/>
          <w:sz w:val="22"/>
          <w:szCs w:val="22"/>
          <w:lang w:val="de-DE"/>
        </w:rPr>
        <w:t>*</w:t>
      </w:r>
      <w:r w:rsidRPr="00B85794">
        <w:rPr>
          <w:rFonts w:ascii="Arial" w:hAnsi="Arial" w:cs="Arial"/>
          <w:sz w:val="22"/>
          <w:szCs w:val="22"/>
          <w:lang w:val="de-DE"/>
        </w:rPr>
        <w:t xml:space="preserve">, </w:t>
      </w:r>
      <w:r w:rsidRPr="00B85794">
        <w:rPr>
          <w:rFonts w:ascii="Arial" w:hAnsi="Arial" w:cs="Arial"/>
          <w:b/>
          <w:sz w:val="22"/>
          <w:szCs w:val="22"/>
          <w:lang w:val="de-DE"/>
        </w:rPr>
        <w:t>Klaiber, P.,</w:t>
      </w:r>
      <w:r w:rsidRPr="00B85794">
        <w:rPr>
          <w:rFonts w:ascii="Arial" w:hAnsi="Arial" w:cs="Arial"/>
          <w:sz w:val="22"/>
          <w:szCs w:val="22"/>
          <w:lang w:val="de-DE"/>
        </w:rPr>
        <w:t xml:space="preserve"> Sin, N.L. (2020). </w:t>
      </w:r>
      <w:r w:rsidRPr="002E768A">
        <w:rPr>
          <w:rFonts w:ascii="Arial" w:hAnsi="Arial" w:cs="Arial"/>
          <w:i/>
          <w:sz w:val="22"/>
          <w:szCs w:val="22"/>
          <w:lang w:val="en-CA"/>
        </w:rPr>
        <w:t>Differentiating between Trait and State Measures of Purpose in Life and their Relationships to Physical Activity</w:t>
      </w:r>
      <w:r>
        <w:rPr>
          <w:rFonts w:ascii="Arial" w:hAnsi="Arial" w:cs="Arial"/>
          <w:sz w:val="22"/>
          <w:szCs w:val="22"/>
          <w:lang w:val="en-CA"/>
        </w:rPr>
        <w:t>. Poster</w:t>
      </w:r>
      <w:r w:rsidRPr="002E768A">
        <w:rPr>
          <w:rFonts w:ascii="Arial" w:hAnsi="Arial" w:cs="Arial"/>
          <w:sz w:val="22"/>
          <w:szCs w:val="22"/>
          <w:lang w:val="en-CA"/>
        </w:rPr>
        <w:t xml:space="preserve"> submitted to the 100</w:t>
      </w:r>
      <w:r w:rsidRPr="002E768A">
        <w:rPr>
          <w:rFonts w:ascii="Arial" w:hAnsi="Arial" w:cs="Arial"/>
          <w:sz w:val="22"/>
          <w:szCs w:val="22"/>
          <w:vertAlign w:val="superscript"/>
          <w:lang w:val="en-CA"/>
        </w:rPr>
        <w:t>th</w:t>
      </w:r>
      <w:r w:rsidRPr="002E768A">
        <w:rPr>
          <w:rFonts w:ascii="Arial" w:hAnsi="Arial" w:cs="Arial"/>
          <w:sz w:val="22"/>
          <w:szCs w:val="22"/>
          <w:lang w:val="en-CA"/>
        </w:rPr>
        <w:t xml:space="preserve"> convention of the Western Psychological Association, San Francisco, CA.</w:t>
      </w:r>
    </w:p>
    <w:p w14:paraId="50D20913" w14:textId="77777777" w:rsidR="00595959" w:rsidRPr="002E768A" w:rsidRDefault="00595959" w:rsidP="00206E95">
      <w:pPr>
        <w:ind w:left="567" w:hanging="567"/>
        <w:rPr>
          <w:rFonts w:ascii="Arial" w:hAnsi="Arial" w:cs="Arial"/>
          <w:sz w:val="22"/>
          <w:szCs w:val="22"/>
          <w:lang w:val="en-CA"/>
        </w:rPr>
      </w:pPr>
    </w:p>
    <w:p w14:paraId="21F0D612" w14:textId="643551BA" w:rsidR="002E768A" w:rsidRPr="002E768A" w:rsidRDefault="00595959" w:rsidP="002E768A">
      <w:pPr>
        <w:ind w:left="567" w:hanging="567"/>
        <w:rPr>
          <w:rFonts w:ascii="Arial" w:hAnsi="Arial" w:cs="Arial"/>
          <w:sz w:val="22"/>
          <w:szCs w:val="22"/>
          <w:lang w:val="en-CA"/>
        </w:rPr>
      </w:pPr>
      <w:r w:rsidRPr="002E768A">
        <w:rPr>
          <w:rFonts w:ascii="Arial" w:hAnsi="Arial" w:cs="Arial"/>
          <w:b/>
          <w:sz w:val="22"/>
          <w:szCs w:val="22"/>
          <w:lang w:val="de-DE"/>
        </w:rPr>
        <w:t>Klaiber, P</w:t>
      </w:r>
      <w:r w:rsidRPr="002E768A">
        <w:rPr>
          <w:rFonts w:ascii="Arial" w:hAnsi="Arial" w:cs="Arial"/>
          <w:sz w:val="22"/>
          <w:szCs w:val="22"/>
          <w:lang w:val="de-DE"/>
        </w:rPr>
        <w:t xml:space="preserve">., Almeida, D.M. Sin, N.L. (2020). </w:t>
      </w:r>
      <w:r w:rsidRPr="002E768A">
        <w:rPr>
          <w:rFonts w:ascii="Arial" w:hAnsi="Arial" w:cs="Arial"/>
          <w:i/>
          <w:sz w:val="22"/>
          <w:szCs w:val="22"/>
          <w:lang w:val="en-CA"/>
        </w:rPr>
        <w:t>Plan your morale boosters: Daily positive events mediate the link between future planning and life satisfaction</w:t>
      </w:r>
      <w:r w:rsidRPr="002E768A">
        <w:rPr>
          <w:rFonts w:ascii="Arial" w:hAnsi="Arial" w:cs="Arial"/>
          <w:sz w:val="22"/>
          <w:szCs w:val="22"/>
          <w:lang w:val="en-CA"/>
        </w:rPr>
        <w:t>. In N.L. Sin (Chair</w:t>
      </w:r>
      <w:r w:rsidR="002E768A" w:rsidRPr="002E768A">
        <w:rPr>
          <w:rFonts w:ascii="Arial" w:hAnsi="Arial" w:cs="Arial"/>
          <w:sz w:val="22"/>
          <w:szCs w:val="22"/>
          <w:lang w:val="en-CA"/>
        </w:rPr>
        <w:t xml:space="preserve">), </w:t>
      </w:r>
      <w:r w:rsidR="002E768A" w:rsidRPr="002E768A">
        <w:rPr>
          <w:rFonts w:ascii="Arial" w:hAnsi="Arial" w:cs="Arial"/>
          <w:i/>
          <w:sz w:val="22"/>
          <w:szCs w:val="22"/>
          <w:lang w:val="en-CA"/>
        </w:rPr>
        <w:t>The contributions of psychosocial factors to health and well-being: Linking micro-level daily processes to long-term outcomes</w:t>
      </w:r>
      <w:r w:rsidR="002E768A" w:rsidRPr="002E768A">
        <w:rPr>
          <w:rFonts w:ascii="Arial" w:hAnsi="Arial" w:cs="Arial"/>
          <w:sz w:val="22"/>
          <w:szCs w:val="22"/>
          <w:lang w:val="en-CA"/>
        </w:rPr>
        <w:t>. Symposium talk</w:t>
      </w:r>
      <w:r w:rsidR="000C1B1A">
        <w:rPr>
          <w:rFonts w:ascii="Arial" w:hAnsi="Arial" w:cs="Arial"/>
          <w:sz w:val="22"/>
          <w:szCs w:val="22"/>
          <w:lang w:val="en-CA"/>
        </w:rPr>
        <w:t xml:space="preserve"> </w:t>
      </w:r>
      <w:r w:rsidR="00C147CA">
        <w:rPr>
          <w:rFonts w:ascii="Arial" w:hAnsi="Arial" w:cs="Arial"/>
          <w:sz w:val="22"/>
          <w:szCs w:val="22"/>
          <w:lang w:val="en-CA"/>
        </w:rPr>
        <w:t>to be held at</w:t>
      </w:r>
      <w:r w:rsidR="002E768A" w:rsidRPr="002E768A">
        <w:rPr>
          <w:rFonts w:ascii="Arial" w:hAnsi="Arial" w:cs="Arial"/>
          <w:sz w:val="22"/>
          <w:szCs w:val="22"/>
          <w:lang w:val="en-CA"/>
        </w:rPr>
        <w:t xml:space="preserve"> the 100</w:t>
      </w:r>
      <w:r w:rsidR="002E768A" w:rsidRPr="002E768A">
        <w:rPr>
          <w:rFonts w:ascii="Arial" w:hAnsi="Arial" w:cs="Arial"/>
          <w:sz w:val="22"/>
          <w:szCs w:val="22"/>
          <w:vertAlign w:val="superscript"/>
          <w:lang w:val="en-CA"/>
        </w:rPr>
        <w:t>th</w:t>
      </w:r>
      <w:r w:rsidR="002E768A" w:rsidRPr="002E768A">
        <w:rPr>
          <w:rFonts w:ascii="Arial" w:hAnsi="Arial" w:cs="Arial"/>
          <w:sz w:val="22"/>
          <w:szCs w:val="22"/>
          <w:lang w:val="en-CA"/>
        </w:rPr>
        <w:t xml:space="preserve"> convention of the Western Psychological Association, San Francisco, CA.</w:t>
      </w:r>
    </w:p>
    <w:p w14:paraId="5BE8CD99" w14:textId="24116B1D" w:rsidR="00595959" w:rsidRPr="00595959" w:rsidRDefault="00595959" w:rsidP="00206E95">
      <w:pPr>
        <w:ind w:left="567" w:hanging="567"/>
        <w:rPr>
          <w:rFonts w:ascii="Arial" w:hAnsi="Arial" w:cs="Arial"/>
          <w:b/>
          <w:sz w:val="22"/>
          <w:szCs w:val="22"/>
          <w:lang w:val="en-CA"/>
        </w:rPr>
      </w:pPr>
    </w:p>
    <w:p w14:paraId="6E07679E" w14:textId="3ACED21D" w:rsidR="00595959" w:rsidRDefault="00595959" w:rsidP="00206E95">
      <w:pPr>
        <w:ind w:left="567" w:hanging="567"/>
        <w:rPr>
          <w:rFonts w:ascii="Arial" w:hAnsi="Arial" w:cs="Arial"/>
          <w:sz w:val="22"/>
          <w:szCs w:val="22"/>
          <w:lang w:val="en-CA"/>
        </w:rPr>
      </w:pPr>
      <w:r w:rsidRPr="00595959">
        <w:rPr>
          <w:rFonts w:ascii="Arial" w:hAnsi="Arial" w:cs="Arial"/>
          <w:b/>
          <w:sz w:val="22"/>
          <w:szCs w:val="22"/>
          <w:lang w:val="en-CA"/>
        </w:rPr>
        <w:t>Klaiber, P.</w:t>
      </w:r>
      <w:r w:rsidRPr="00595959">
        <w:rPr>
          <w:rFonts w:ascii="Arial" w:hAnsi="Arial" w:cs="Arial"/>
          <w:sz w:val="22"/>
          <w:szCs w:val="22"/>
          <w:lang w:val="en-CA"/>
        </w:rPr>
        <w:t xml:space="preserve">, </w:t>
      </w:r>
      <w:r w:rsidR="000C1B1A">
        <w:rPr>
          <w:rFonts w:ascii="Arial" w:hAnsi="Arial" w:cs="Arial"/>
          <w:sz w:val="22"/>
          <w:szCs w:val="22"/>
          <w:lang w:val="en-CA"/>
        </w:rPr>
        <w:t xml:space="preserve">Puterman, E., </w:t>
      </w:r>
      <w:r w:rsidRPr="00595959">
        <w:rPr>
          <w:rFonts w:ascii="Arial" w:hAnsi="Arial" w:cs="Arial"/>
          <w:sz w:val="22"/>
          <w:szCs w:val="22"/>
          <w:lang w:val="en-CA"/>
        </w:rPr>
        <w:t xml:space="preserve">Sin, N.L., (2020) </w:t>
      </w:r>
      <w:r w:rsidRPr="00595959">
        <w:rPr>
          <w:rFonts w:ascii="Arial" w:hAnsi="Arial" w:cs="Arial"/>
          <w:i/>
          <w:sz w:val="22"/>
          <w:szCs w:val="22"/>
          <w:lang w:val="en-CA"/>
        </w:rPr>
        <w:t>Physical activity and affect variability: Differential associations for positive versus negative affect</w:t>
      </w:r>
      <w:r>
        <w:rPr>
          <w:rFonts w:ascii="Arial" w:hAnsi="Arial" w:cs="Arial"/>
          <w:sz w:val="22"/>
          <w:szCs w:val="22"/>
          <w:lang w:val="en-CA"/>
        </w:rPr>
        <w:t xml:space="preserve">. Poster </w:t>
      </w:r>
      <w:r w:rsidR="00593B07">
        <w:rPr>
          <w:rFonts w:ascii="Arial" w:hAnsi="Arial" w:cs="Arial"/>
          <w:sz w:val="22"/>
          <w:szCs w:val="22"/>
          <w:lang w:val="en-CA"/>
        </w:rPr>
        <w:t>accepted for</w:t>
      </w:r>
      <w:r>
        <w:rPr>
          <w:rFonts w:ascii="Arial" w:hAnsi="Arial" w:cs="Arial"/>
          <w:sz w:val="22"/>
          <w:szCs w:val="22"/>
          <w:lang w:val="en-CA"/>
        </w:rPr>
        <w:t xml:space="preserve"> the 78</w:t>
      </w:r>
      <w:r w:rsidRPr="00595959">
        <w:rPr>
          <w:rFonts w:ascii="Arial" w:hAnsi="Arial" w:cs="Arial"/>
          <w:sz w:val="22"/>
          <w:szCs w:val="22"/>
          <w:vertAlign w:val="superscript"/>
          <w:lang w:val="en-CA"/>
        </w:rPr>
        <w:t>th</w:t>
      </w:r>
      <w:r>
        <w:rPr>
          <w:rFonts w:ascii="Arial" w:hAnsi="Arial" w:cs="Arial"/>
          <w:sz w:val="22"/>
          <w:szCs w:val="22"/>
          <w:lang w:val="en-CA"/>
        </w:rPr>
        <w:t xml:space="preserve"> Annual Scientific Meeting of the American Psychosomatic Society, Long Beach, CA.</w:t>
      </w:r>
      <w:r w:rsidR="00593B07">
        <w:rPr>
          <w:rFonts w:ascii="Arial" w:hAnsi="Arial" w:cs="Arial"/>
          <w:sz w:val="22"/>
          <w:szCs w:val="22"/>
          <w:lang w:val="en-CA"/>
        </w:rPr>
        <w:t xml:space="preserve"> </w:t>
      </w:r>
      <w:r w:rsidR="00593B07" w:rsidRPr="00593B07">
        <w:rPr>
          <w:rFonts w:ascii="Arial" w:hAnsi="Arial" w:cs="Arial"/>
          <w:i/>
          <w:sz w:val="22"/>
          <w:szCs w:val="22"/>
          <w:lang w:val="en-CA"/>
        </w:rPr>
        <w:t>[Abstract accepted but talk not given due to conference cancellation for COVID-19 outbreak]</w:t>
      </w:r>
    </w:p>
    <w:p w14:paraId="78973C24" w14:textId="51A65B92" w:rsidR="00595959" w:rsidRDefault="00595959" w:rsidP="00206E95">
      <w:pPr>
        <w:ind w:left="567" w:hanging="567"/>
        <w:rPr>
          <w:rFonts w:ascii="Arial" w:hAnsi="Arial" w:cs="Arial"/>
          <w:sz w:val="22"/>
          <w:szCs w:val="22"/>
          <w:lang w:val="en-CA"/>
        </w:rPr>
      </w:pPr>
    </w:p>
    <w:p w14:paraId="7613D5B7" w14:textId="3F6AF982" w:rsidR="00595959" w:rsidRPr="00595959" w:rsidRDefault="00595959" w:rsidP="00206E95">
      <w:pPr>
        <w:ind w:left="567" w:hanging="567"/>
        <w:rPr>
          <w:rFonts w:ascii="Arial" w:hAnsi="Arial" w:cs="Arial"/>
          <w:sz w:val="22"/>
          <w:szCs w:val="22"/>
        </w:rPr>
      </w:pPr>
      <w:r w:rsidRPr="00595959">
        <w:rPr>
          <w:rFonts w:ascii="Arial" w:hAnsi="Arial" w:cs="Arial"/>
          <w:sz w:val="22"/>
          <w:szCs w:val="22"/>
          <w:lang w:val="de-DE"/>
        </w:rPr>
        <w:t xml:space="preserve">Sin, N. L., Wen, J. H., </w:t>
      </w:r>
      <w:r w:rsidRPr="00595959">
        <w:rPr>
          <w:rFonts w:ascii="Arial" w:hAnsi="Arial" w:cs="Arial"/>
          <w:b/>
          <w:sz w:val="22"/>
          <w:szCs w:val="22"/>
          <w:lang w:val="de-DE"/>
        </w:rPr>
        <w:t>Klaiber, P</w:t>
      </w:r>
      <w:r w:rsidRPr="00595959">
        <w:rPr>
          <w:rFonts w:ascii="Arial" w:hAnsi="Arial" w:cs="Arial"/>
          <w:sz w:val="22"/>
          <w:szCs w:val="22"/>
          <w:lang w:val="de-DE"/>
        </w:rPr>
        <w:t>., Buxton, O</w:t>
      </w:r>
      <w:r>
        <w:rPr>
          <w:rFonts w:ascii="Arial" w:hAnsi="Arial" w:cs="Arial"/>
          <w:sz w:val="22"/>
          <w:szCs w:val="22"/>
          <w:lang w:val="de-DE"/>
        </w:rPr>
        <w:t>. M., &amp; Almeida, D. M. (2020</w:t>
      </w:r>
      <w:r w:rsidRPr="00595959">
        <w:rPr>
          <w:rFonts w:ascii="Arial" w:hAnsi="Arial" w:cs="Arial"/>
          <w:sz w:val="22"/>
          <w:szCs w:val="22"/>
          <w:lang w:val="de-DE"/>
        </w:rPr>
        <w:t xml:space="preserve">). </w:t>
      </w:r>
      <w:r w:rsidRPr="00595959">
        <w:rPr>
          <w:rFonts w:ascii="Arial" w:hAnsi="Arial" w:cs="Arial"/>
          <w:i/>
          <w:sz w:val="22"/>
          <w:szCs w:val="22"/>
        </w:rPr>
        <w:t>Bidirectional relationships between sleep duration and affective responsiveness to daily positive events</w:t>
      </w:r>
      <w:r w:rsidRPr="00595959">
        <w:rPr>
          <w:rFonts w:ascii="Arial" w:hAnsi="Arial" w:cs="Arial"/>
          <w:sz w:val="22"/>
          <w:szCs w:val="22"/>
        </w:rPr>
        <w:t xml:space="preserve">. In B. Jenkins (Chair), </w:t>
      </w:r>
      <w:r w:rsidRPr="002E768A">
        <w:rPr>
          <w:rFonts w:ascii="Arial" w:hAnsi="Arial" w:cs="Arial"/>
          <w:i/>
          <w:sz w:val="22"/>
          <w:szCs w:val="22"/>
        </w:rPr>
        <w:t xml:space="preserve">Affect dynamics and health: How changes in affect predict and account for </w:t>
      </w:r>
      <w:proofErr w:type="spellStart"/>
      <w:r w:rsidRPr="002E768A">
        <w:rPr>
          <w:rFonts w:ascii="Arial" w:hAnsi="Arial" w:cs="Arial"/>
          <w:i/>
          <w:sz w:val="22"/>
          <w:szCs w:val="22"/>
        </w:rPr>
        <w:t>behavioral</w:t>
      </w:r>
      <w:proofErr w:type="spellEnd"/>
      <w:r w:rsidRPr="002E768A">
        <w:rPr>
          <w:rFonts w:ascii="Arial" w:hAnsi="Arial" w:cs="Arial"/>
          <w:i/>
          <w:sz w:val="22"/>
          <w:szCs w:val="22"/>
        </w:rPr>
        <w:t>, physiological, and physical health outcomes</w:t>
      </w:r>
      <w:r w:rsidRPr="00595959">
        <w:rPr>
          <w:rFonts w:ascii="Arial" w:hAnsi="Arial" w:cs="Arial"/>
          <w:sz w:val="22"/>
          <w:szCs w:val="22"/>
        </w:rPr>
        <w:t xml:space="preserve">. Symposium talk accepted for the </w:t>
      </w:r>
      <w:r>
        <w:rPr>
          <w:rFonts w:ascii="Arial" w:hAnsi="Arial" w:cs="Arial"/>
          <w:sz w:val="22"/>
          <w:szCs w:val="22"/>
        </w:rPr>
        <w:t xml:space="preserve">Annual Scientific </w:t>
      </w:r>
      <w:r w:rsidRPr="00595959">
        <w:rPr>
          <w:rFonts w:ascii="Arial" w:hAnsi="Arial" w:cs="Arial"/>
          <w:sz w:val="22"/>
          <w:szCs w:val="22"/>
        </w:rPr>
        <w:t>Meeting of the American Psychosomatic Society, Long Beach, CA.</w:t>
      </w:r>
      <w:r w:rsidR="00593B07">
        <w:rPr>
          <w:rFonts w:ascii="Arial" w:hAnsi="Arial" w:cs="Arial"/>
          <w:sz w:val="22"/>
          <w:szCs w:val="22"/>
        </w:rPr>
        <w:t xml:space="preserve"> </w:t>
      </w:r>
      <w:r w:rsidR="00593B07" w:rsidRPr="00593B07">
        <w:rPr>
          <w:rFonts w:ascii="Arial" w:hAnsi="Arial" w:cs="Arial"/>
          <w:i/>
          <w:sz w:val="22"/>
          <w:szCs w:val="22"/>
          <w:lang w:val="en-CA"/>
        </w:rPr>
        <w:t>[Abstract accepted but talk not given due to conference cancellation for COVID-19 outbreak]</w:t>
      </w:r>
    </w:p>
    <w:p w14:paraId="23220D56" w14:textId="77777777" w:rsidR="00595959" w:rsidRPr="00595959" w:rsidRDefault="00595959" w:rsidP="00206E95">
      <w:pPr>
        <w:ind w:left="567" w:hanging="567"/>
        <w:rPr>
          <w:rFonts w:ascii="Arial" w:hAnsi="Arial" w:cs="Arial"/>
          <w:sz w:val="22"/>
          <w:szCs w:val="22"/>
          <w:lang w:val="en-CA"/>
        </w:rPr>
      </w:pPr>
    </w:p>
    <w:p w14:paraId="75C4BD53" w14:textId="1FF0A56F" w:rsidR="00010934" w:rsidRDefault="00010934" w:rsidP="00206E95">
      <w:pPr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010934">
        <w:rPr>
          <w:rFonts w:ascii="Arial" w:hAnsi="Arial" w:cs="Arial"/>
          <w:sz w:val="22"/>
          <w:szCs w:val="22"/>
          <w:lang w:val="de-DE"/>
        </w:rPr>
        <w:t>Oldenburg,</w:t>
      </w:r>
      <w:r>
        <w:rPr>
          <w:rFonts w:ascii="Arial" w:hAnsi="Arial" w:cs="Arial"/>
          <w:sz w:val="22"/>
          <w:szCs w:val="22"/>
          <w:lang w:val="de-DE"/>
        </w:rPr>
        <w:t xml:space="preserve"> M.,</w:t>
      </w:r>
      <w:r w:rsidRPr="00010934">
        <w:rPr>
          <w:rFonts w:ascii="Arial" w:hAnsi="Arial" w:cs="Arial"/>
          <w:sz w:val="22"/>
          <w:szCs w:val="22"/>
          <w:lang w:val="de-DE"/>
        </w:rPr>
        <w:t xml:space="preserve"> </w:t>
      </w:r>
      <w:r w:rsidRPr="00010934">
        <w:rPr>
          <w:rFonts w:ascii="Arial" w:hAnsi="Arial" w:cs="Arial"/>
          <w:b/>
          <w:sz w:val="22"/>
          <w:szCs w:val="22"/>
          <w:lang w:val="de-DE"/>
        </w:rPr>
        <w:t>Klaiber, P.</w:t>
      </w:r>
      <w:r w:rsidRPr="00010934">
        <w:rPr>
          <w:rFonts w:ascii="Arial" w:hAnsi="Arial" w:cs="Arial"/>
          <w:sz w:val="22"/>
          <w:szCs w:val="22"/>
          <w:lang w:val="de-DE"/>
        </w:rPr>
        <w:t>, Keller,</w:t>
      </w:r>
      <w:r>
        <w:rPr>
          <w:rFonts w:ascii="Arial" w:hAnsi="Arial" w:cs="Arial"/>
          <w:sz w:val="22"/>
          <w:szCs w:val="22"/>
          <w:lang w:val="de-DE"/>
        </w:rPr>
        <w:t xml:space="preserve"> J.,</w:t>
      </w:r>
      <w:r w:rsidRPr="00010934">
        <w:rPr>
          <w:rFonts w:ascii="Arial" w:hAnsi="Arial" w:cs="Arial"/>
          <w:sz w:val="22"/>
          <w:szCs w:val="22"/>
          <w:lang w:val="de-DE"/>
        </w:rPr>
        <w:t xml:space="preserve"> Blanke,</w:t>
      </w:r>
      <w:r>
        <w:rPr>
          <w:rFonts w:ascii="Arial" w:hAnsi="Arial" w:cs="Arial"/>
          <w:sz w:val="22"/>
          <w:szCs w:val="22"/>
          <w:lang w:val="de-DE"/>
        </w:rPr>
        <w:t xml:space="preserve"> E. S.,</w:t>
      </w:r>
      <w:r w:rsidRPr="00010934">
        <w:rPr>
          <w:rFonts w:ascii="Arial" w:hAnsi="Arial" w:cs="Arial"/>
          <w:sz w:val="22"/>
          <w:szCs w:val="22"/>
          <w:lang w:val="de-DE"/>
        </w:rPr>
        <w:t xml:space="preserve"> Rauers,</w:t>
      </w:r>
      <w:r>
        <w:rPr>
          <w:rFonts w:ascii="Arial" w:hAnsi="Arial" w:cs="Arial"/>
          <w:sz w:val="22"/>
          <w:szCs w:val="22"/>
          <w:lang w:val="de-DE"/>
        </w:rPr>
        <w:t xml:space="preserve"> A.,</w:t>
      </w:r>
      <w:r w:rsidRPr="00010934">
        <w:rPr>
          <w:rFonts w:ascii="Arial" w:hAnsi="Arial" w:cs="Arial"/>
          <w:sz w:val="22"/>
          <w:szCs w:val="22"/>
          <w:lang w:val="de-DE"/>
        </w:rPr>
        <w:t xml:space="preserve"> Knoll,</w:t>
      </w:r>
      <w:r>
        <w:rPr>
          <w:rFonts w:ascii="Arial" w:hAnsi="Arial" w:cs="Arial"/>
          <w:sz w:val="22"/>
          <w:szCs w:val="22"/>
          <w:lang w:val="de-DE"/>
        </w:rPr>
        <w:t xml:space="preserve"> N.,</w:t>
      </w:r>
      <w:r w:rsidRPr="00010934">
        <w:rPr>
          <w:rFonts w:ascii="Arial" w:hAnsi="Arial" w:cs="Arial"/>
          <w:sz w:val="22"/>
          <w:szCs w:val="22"/>
          <w:lang w:val="de-DE"/>
        </w:rPr>
        <w:t xml:space="preserve"> Riediger</w:t>
      </w:r>
      <w:r>
        <w:rPr>
          <w:rFonts w:ascii="Arial" w:hAnsi="Arial" w:cs="Arial"/>
          <w:sz w:val="22"/>
          <w:szCs w:val="22"/>
          <w:lang w:val="de-DE"/>
        </w:rPr>
        <w:t xml:space="preserve">, M. (2019). </w:t>
      </w:r>
      <w:r w:rsidRPr="00182BBC">
        <w:rPr>
          <w:rFonts w:ascii="Arial" w:hAnsi="Arial" w:cs="Arial"/>
          <w:i/>
          <w:sz w:val="22"/>
          <w:szCs w:val="22"/>
          <w:lang w:val="en-US"/>
        </w:rPr>
        <w:t>Show me Your Feelings: The Interplay Between Affective Empathic Accuracy and Health-Related Factors.</w:t>
      </w:r>
      <w:r>
        <w:rPr>
          <w:rFonts w:ascii="Arial" w:hAnsi="Arial" w:cs="Arial"/>
          <w:sz w:val="22"/>
          <w:szCs w:val="22"/>
          <w:lang w:val="en-US"/>
        </w:rPr>
        <w:t xml:space="preserve"> Poster </w:t>
      </w:r>
      <w:r w:rsidR="00DF303F">
        <w:rPr>
          <w:rFonts w:ascii="Arial" w:hAnsi="Arial" w:cs="Arial"/>
          <w:sz w:val="22"/>
          <w:szCs w:val="22"/>
          <w:lang w:val="en-US"/>
        </w:rPr>
        <w:t>presented at</w:t>
      </w:r>
      <w:r>
        <w:rPr>
          <w:rFonts w:ascii="Arial" w:hAnsi="Arial" w:cs="Arial"/>
          <w:sz w:val="22"/>
          <w:szCs w:val="22"/>
          <w:lang w:val="en-US"/>
        </w:rPr>
        <w:t xml:space="preserve"> the </w:t>
      </w:r>
      <w:r w:rsidRPr="00FE3FD9"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  <w:lang w:val="en-US"/>
        </w:rPr>
        <w:t>4</w:t>
      </w:r>
      <w:r w:rsidRPr="00FE3FD9">
        <w:rPr>
          <w:rFonts w:ascii="Arial" w:hAnsi="Arial" w:cs="Arial"/>
          <w:sz w:val="22"/>
          <w:szCs w:val="22"/>
          <w:lang w:val="en-US"/>
        </w:rPr>
        <w:t xml:space="preserve">th Conference for Health Psychology, Division for Health Psychology of the German Psychological Society, </w:t>
      </w:r>
      <w:r>
        <w:rPr>
          <w:rFonts w:ascii="Arial" w:hAnsi="Arial" w:cs="Arial"/>
          <w:sz w:val="22"/>
          <w:szCs w:val="22"/>
          <w:lang w:val="en-US"/>
        </w:rPr>
        <w:t>Greifswald</w:t>
      </w:r>
      <w:r w:rsidRPr="00FE3FD9">
        <w:rPr>
          <w:rFonts w:ascii="Arial" w:hAnsi="Arial" w:cs="Arial"/>
          <w:sz w:val="22"/>
          <w:szCs w:val="22"/>
          <w:lang w:val="en-US"/>
        </w:rPr>
        <w:t>, Germany.</w:t>
      </w:r>
    </w:p>
    <w:p w14:paraId="2C465A8F" w14:textId="77777777" w:rsidR="00B046A2" w:rsidRDefault="00B046A2" w:rsidP="00206E95">
      <w:pPr>
        <w:ind w:left="567" w:hanging="567"/>
        <w:rPr>
          <w:rFonts w:ascii="Arial" w:hAnsi="Arial" w:cs="Arial"/>
          <w:sz w:val="22"/>
          <w:szCs w:val="22"/>
          <w:lang w:val="en-US"/>
        </w:rPr>
      </w:pPr>
    </w:p>
    <w:p w14:paraId="3B3CE264" w14:textId="35A51F71" w:rsidR="00B046A2" w:rsidRPr="00B046A2" w:rsidRDefault="00B046A2" w:rsidP="00B046A2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Poster Award</w:t>
      </w:r>
    </w:p>
    <w:p w14:paraId="73139426" w14:textId="77777777" w:rsidR="00010934" w:rsidRPr="00010934" w:rsidRDefault="00010934" w:rsidP="00206E95">
      <w:pPr>
        <w:ind w:left="567" w:hanging="567"/>
        <w:rPr>
          <w:rFonts w:ascii="Arial" w:hAnsi="Arial" w:cs="Arial"/>
          <w:sz w:val="22"/>
          <w:szCs w:val="22"/>
          <w:lang w:val="en-US"/>
        </w:rPr>
      </w:pPr>
    </w:p>
    <w:p w14:paraId="10E719AF" w14:textId="7C5A2F2C" w:rsidR="00561F59" w:rsidRDefault="00561F59" w:rsidP="00182BBC">
      <w:pPr>
        <w:ind w:left="567" w:hanging="567"/>
        <w:rPr>
          <w:rFonts w:ascii="Arial" w:hAnsi="Arial" w:cs="Arial"/>
          <w:b/>
          <w:sz w:val="22"/>
          <w:szCs w:val="22"/>
          <w:lang w:val="en-US"/>
        </w:rPr>
      </w:pPr>
      <w:r w:rsidRPr="000A4503">
        <w:rPr>
          <w:rFonts w:ascii="Arial" w:hAnsi="Arial" w:cs="Arial"/>
          <w:b/>
          <w:sz w:val="22"/>
          <w:szCs w:val="22"/>
          <w:lang w:val="de-DE"/>
        </w:rPr>
        <w:t>Klaiber, P</w:t>
      </w:r>
      <w:r w:rsidR="00BE448A" w:rsidRPr="000A4503">
        <w:rPr>
          <w:rFonts w:ascii="Arial" w:hAnsi="Arial" w:cs="Arial"/>
          <w:sz w:val="22"/>
          <w:szCs w:val="22"/>
          <w:lang w:val="de-DE"/>
        </w:rPr>
        <w:t xml:space="preserve">., Wen, J. H., Ong, A. D., </w:t>
      </w:r>
      <w:r w:rsidRPr="000A4503">
        <w:rPr>
          <w:rFonts w:ascii="Arial" w:hAnsi="Arial" w:cs="Arial"/>
          <w:sz w:val="22"/>
          <w:szCs w:val="22"/>
          <w:lang w:val="de-DE"/>
        </w:rPr>
        <w:t>Almeida, D. M.</w:t>
      </w:r>
      <w:r w:rsidR="00BE448A" w:rsidRPr="000A4503">
        <w:rPr>
          <w:rFonts w:ascii="Arial" w:hAnsi="Arial" w:cs="Arial"/>
          <w:sz w:val="22"/>
          <w:szCs w:val="22"/>
          <w:lang w:val="de-DE"/>
        </w:rPr>
        <w:t xml:space="preserve"> &amp; Sin, N. L.</w:t>
      </w:r>
      <w:r w:rsidRPr="000A4503">
        <w:rPr>
          <w:rFonts w:ascii="Arial" w:hAnsi="Arial" w:cs="Arial"/>
          <w:sz w:val="22"/>
          <w:szCs w:val="22"/>
          <w:lang w:val="de-DE"/>
        </w:rPr>
        <w:t xml:space="preserve"> (2019). </w:t>
      </w:r>
      <w:r w:rsidRPr="006D1BD5">
        <w:rPr>
          <w:rFonts w:ascii="Arial" w:hAnsi="Arial" w:cs="Arial"/>
          <w:i/>
          <w:sz w:val="22"/>
          <w:szCs w:val="22"/>
          <w:lang w:val="en-US"/>
        </w:rPr>
        <w:t xml:space="preserve">Engagement and responsiveness to daily positive events: </w:t>
      </w:r>
      <w:proofErr w:type="spellStart"/>
      <w:r w:rsidRPr="006D1BD5">
        <w:rPr>
          <w:rFonts w:ascii="Arial" w:hAnsi="Arial" w:cs="Arial"/>
          <w:i/>
          <w:sz w:val="22"/>
          <w:szCs w:val="22"/>
          <w:lang w:val="en-US"/>
        </w:rPr>
        <w:t>Zautra</w:t>
      </w:r>
      <w:proofErr w:type="spellEnd"/>
      <w:r w:rsidRPr="006D1BD5">
        <w:rPr>
          <w:rFonts w:ascii="Arial" w:hAnsi="Arial" w:cs="Arial"/>
          <w:i/>
          <w:sz w:val="22"/>
          <w:szCs w:val="22"/>
          <w:lang w:val="en-US"/>
        </w:rPr>
        <w:t xml:space="preserve"> et al. (2005) reloaded with the Big Five personality traits. </w:t>
      </w:r>
      <w:r w:rsidRPr="00561F59">
        <w:rPr>
          <w:rFonts w:ascii="Arial" w:hAnsi="Arial" w:cs="Arial"/>
          <w:sz w:val="22"/>
          <w:szCs w:val="22"/>
          <w:lang w:val="en-US"/>
        </w:rPr>
        <w:t xml:space="preserve">In G. Luong (Chair), </w:t>
      </w:r>
      <w:r w:rsidRPr="006D1BD5">
        <w:rPr>
          <w:rFonts w:ascii="Arial" w:hAnsi="Arial" w:cs="Arial"/>
          <w:i/>
          <w:sz w:val="22"/>
          <w:szCs w:val="22"/>
          <w:lang w:val="en-US"/>
        </w:rPr>
        <w:t>The positive side of stressors and daily events: Implications for adult development.</w:t>
      </w:r>
      <w:r w:rsidRPr="00561F59">
        <w:rPr>
          <w:rFonts w:ascii="Arial" w:hAnsi="Arial" w:cs="Arial"/>
          <w:sz w:val="22"/>
          <w:szCs w:val="22"/>
          <w:lang w:val="en-US"/>
        </w:rPr>
        <w:t xml:space="preserve"> Symposium </w:t>
      </w:r>
      <w:r w:rsidR="00DC3892">
        <w:rPr>
          <w:rFonts w:ascii="Arial" w:hAnsi="Arial" w:cs="Arial"/>
          <w:sz w:val="22"/>
          <w:szCs w:val="22"/>
          <w:lang w:val="en-US"/>
        </w:rPr>
        <w:t>at</w:t>
      </w:r>
      <w:r w:rsidRPr="00561F59">
        <w:rPr>
          <w:rFonts w:ascii="Arial" w:hAnsi="Arial" w:cs="Arial"/>
          <w:sz w:val="22"/>
          <w:szCs w:val="22"/>
          <w:lang w:val="en-US"/>
        </w:rPr>
        <w:t xml:space="preserve"> the Society for the Study of Human Development Conference, Portland, OR.</w:t>
      </w:r>
    </w:p>
    <w:p w14:paraId="0515646D" w14:textId="20BA50DD" w:rsidR="001C5858" w:rsidRDefault="001C5858" w:rsidP="00A74FBA">
      <w:pPr>
        <w:rPr>
          <w:rFonts w:ascii="Arial" w:hAnsi="Arial" w:cs="Arial"/>
          <w:sz w:val="22"/>
          <w:szCs w:val="22"/>
          <w:lang w:val="en-US"/>
        </w:rPr>
      </w:pPr>
    </w:p>
    <w:p w14:paraId="26BCE8A8" w14:textId="1399D3EC" w:rsidR="001C5858" w:rsidRPr="00051563" w:rsidRDefault="001C5858" w:rsidP="001C5858">
      <w:pPr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617488">
        <w:rPr>
          <w:rFonts w:ascii="Arial" w:hAnsi="Arial" w:cs="Arial"/>
          <w:b/>
          <w:sz w:val="22"/>
          <w:szCs w:val="22"/>
          <w:lang w:val="en-US"/>
        </w:rPr>
        <w:t>Klaiber, P.,</w:t>
      </w:r>
      <w:r>
        <w:rPr>
          <w:rFonts w:ascii="Arial" w:hAnsi="Arial" w:cs="Arial"/>
          <w:sz w:val="22"/>
          <w:szCs w:val="22"/>
          <w:lang w:val="en-US"/>
        </w:rPr>
        <w:t xml:space="preserve"> Sin, N. L. (2019) </w:t>
      </w:r>
      <w:r w:rsidRPr="00182BBC">
        <w:rPr>
          <w:rFonts w:ascii="Arial" w:hAnsi="Arial" w:cs="Arial"/>
          <w:i/>
          <w:iCs/>
          <w:sz w:val="22"/>
          <w:szCs w:val="22"/>
          <w:lang w:val="en-US"/>
        </w:rPr>
        <w:t>Planning positive events or just going with the flow? – Effects of planning on engagement in and reactivity to daily positive events</w:t>
      </w:r>
      <w:r>
        <w:rPr>
          <w:rFonts w:ascii="Arial" w:hAnsi="Arial" w:cs="Arial"/>
          <w:sz w:val="22"/>
          <w:szCs w:val="22"/>
          <w:lang w:val="en-US"/>
        </w:rPr>
        <w:t>. Pre-study poster presented at the Conference of the Society for the Improvement of Psychological Science, Rotterdam, Netherlands</w:t>
      </w:r>
    </w:p>
    <w:p w14:paraId="585F622B" w14:textId="77777777" w:rsidR="00051563" w:rsidRDefault="00051563" w:rsidP="00206E95">
      <w:pPr>
        <w:ind w:left="567" w:hanging="567"/>
        <w:rPr>
          <w:rFonts w:ascii="Arial" w:hAnsi="Arial" w:cs="Arial"/>
          <w:b/>
          <w:sz w:val="22"/>
          <w:szCs w:val="22"/>
          <w:lang w:val="en-US"/>
        </w:rPr>
      </w:pPr>
    </w:p>
    <w:p w14:paraId="162FBE39" w14:textId="2C9C79CB" w:rsidR="00206E95" w:rsidRPr="00FE3FD9" w:rsidRDefault="00206E95" w:rsidP="00206E95">
      <w:pPr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D475A9">
        <w:rPr>
          <w:rFonts w:ascii="Arial" w:hAnsi="Arial" w:cs="Arial"/>
          <w:b/>
          <w:sz w:val="22"/>
          <w:szCs w:val="22"/>
          <w:lang w:val="de-DE"/>
        </w:rPr>
        <w:t>Klaiber, P</w:t>
      </w:r>
      <w:r w:rsidRPr="00D475A9">
        <w:rPr>
          <w:rFonts w:ascii="Arial" w:hAnsi="Arial" w:cs="Arial"/>
          <w:sz w:val="22"/>
          <w:szCs w:val="22"/>
          <w:lang w:val="de-DE"/>
        </w:rPr>
        <w:t xml:space="preserve">., Svatko, Y., Chen, F.S. (2019). </w:t>
      </w:r>
      <w:r w:rsidRPr="00182BBC">
        <w:rPr>
          <w:rFonts w:ascii="Arial" w:hAnsi="Arial" w:cs="Arial"/>
          <w:i/>
          <w:iCs/>
          <w:sz w:val="22"/>
          <w:szCs w:val="22"/>
          <w:lang w:val="en-US"/>
        </w:rPr>
        <w:t xml:space="preserve">The impact of agentic and communal values on </w:t>
      </w:r>
      <w:r w:rsidRPr="00182BBC">
        <w:rPr>
          <w:rFonts w:ascii="Arial" w:hAnsi="Arial" w:cs="Arial"/>
          <w:i/>
          <w:iCs/>
          <w:noProof/>
          <w:sz w:val="22"/>
          <w:szCs w:val="22"/>
          <w:lang w:val="en-US"/>
        </w:rPr>
        <w:t>social</w:t>
      </w:r>
      <w:r w:rsidRPr="00182BBC">
        <w:rPr>
          <w:rFonts w:ascii="Arial" w:hAnsi="Arial" w:cs="Arial"/>
          <w:i/>
          <w:iCs/>
          <w:sz w:val="22"/>
          <w:szCs w:val="22"/>
          <w:lang w:val="en-US"/>
        </w:rPr>
        <w:t xml:space="preserve"> comparison in romantic relationships</w:t>
      </w:r>
      <w:r w:rsidRPr="00FE3FD9">
        <w:rPr>
          <w:rFonts w:ascii="Arial" w:hAnsi="Arial" w:cs="Arial"/>
          <w:sz w:val="22"/>
          <w:szCs w:val="22"/>
          <w:lang w:val="en-US"/>
        </w:rPr>
        <w:t xml:space="preserve">. </w:t>
      </w:r>
      <w:r w:rsidR="00E2041B">
        <w:rPr>
          <w:rFonts w:ascii="Arial" w:hAnsi="Arial" w:cs="Arial"/>
          <w:sz w:val="22"/>
          <w:szCs w:val="22"/>
          <w:lang w:val="en-US"/>
        </w:rPr>
        <w:t>T</w:t>
      </w:r>
      <w:r w:rsidR="007A7054">
        <w:rPr>
          <w:rFonts w:ascii="Arial" w:hAnsi="Arial" w:cs="Arial"/>
          <w:sz w:val="22"/>
          <w:szCs w:val="22"/>
          <w:lang w:val="en-US"/>
        </w:rPr>
        <w:t>alk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FE3FD9">
        <w:rPr>
          <w:rFonts w:ascii="Arial" w:hAnsi="Arial" w:cs="Arial"/>
          <w:sz w:val="22"/>
          <w:szCs w:val="22"/>
          <w:lang w:val="en-US"/>
        </w:rPr>
        <w:t>presented at</w:t>
      </w:r>
    </w:p>
    <w:p w14:paraId="1195E074" w14:textId="1BBD106B" w:rsidR="00206E95" w:rsidRDefault="00206E95" w:rsidP="00051563">
      <w:pPr>
        <w:ind w:left="567"/>
        <w:rPr>
          <w:rFonts w:ascii="Arial" w:hAnsi="Arial" w:cs="Arial"/>
          <w:sz w:val="22"/>
          <w:szCs w:val="22"/>
          <w:lang w:val="en-US"/>
        </w:rPr>
      </w:pPr>
      <w:r w:rsidRPr="00FE3FD9">
        <w:rPr>
          <w:rFonts w:ascii="Arial" w:hAnsi="Arial" w:cs="Arial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sz w:val="22"/>
          <w:szCs w:val="22"/>
          <w:lang w:val="en-US"/>
        </w:rPr>
        <w:t xml:space="preserve">Close Relationships Preconference of the </w:t>
      </w:r>
      <w:r w:rsidRPr="00FE3FD9">
        <w:rPr>
          <w:rFonts w:ascii="Arial" w:hAnsi="Arial" w:cs="Arial"/>
          <w:sz w:val="22"/>
          <w:szCs w:val="22"/>
          <w:lang w:val="en-US"/>
        </w:rPr>
        <w:t xml:space="preserve">Society for Personality and Social Psychology, </w:t>
      </w:r>
      <w:r>
        <w:rPr>
          <w:rFonts w:ascii="Arial" w:hAnsi="Arial" w:cs="Arial"/>
          <w:sz w:val="22"/>
          <w:szCs w:val="22"/>
          <w:lang w:val="en-US"/>
        </w:rPr>
        <w:t>Portland</w:t>
      </w:r>
      <w:r w:rsidRPr="00FE3FD9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OR</w:t>
      </w:r>
    </w:p>
    <w:p w14:paraId="3F2BA333" w14:textId="77777777" w:rsidR="000E45C7" w:rsidRPr="00A10F8E" w:rsidRDefault="000E45C7" w:rsidP="00051563">
      <w:pPr>
        <w:ind w:left="567"/>
        <w:rPr>
          <w:rFonts w:ascii="Arial" w:hAnsi="Arial" w:cs="Arial"/>
          <w:b/>
          <w:sz w:val="22"/>
          <w:szCs w:val="22"/>
          <w:lang w:val="en-US"/>
        </w:rPr>
      </w:pPr>
    </w:p>
    <w:p w14:paraId="3F1821EE" w14:textId="3403D1D6" w:rsidR="00A87BF3" w:rsidRPr="00FE3FD9" w:rsidRDefault="00A87BF3" w:rsidP="00A87BF3">
      <w:pPr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06E95">
        <w:rPr>
          <w:rFonts w:ascii="Arial" w:hAnsi="Arial" w:cs="Arial"/>
          <w:b/>
          <w:sz w:val="22"/>
          <w:szCs w:val="22"/>
          <w:lang w:val="de-DE"/>
        </w:rPr>
        <w:t>Klaiber, P</w:t>
      </w:r>
      <w:r w:rsidRPr="00206E95">
        <w:rPr>
          <w:rFonts w:ascii="Arial" w:hAnsi="Arial" w:cs="Arial"/>
          <w:sz w:val="22"/>
          <w:szCs w:val="22"/>
          <w:lang w:val="de-DE"/>
        </w:rPr>
        <w:t xml:space="preserve">., Patena, K., Chen, F.S. (2018). </w:t>
      </w:r>
      <w:r w:rsidRPr="00182BBC">
        <w:rPr>
          <w:rFonts w:ascii="Arial" w:hAnsi="Arial" w:cs="Arial"/>
          <w:i/>
          <w:iCs/>
          <w:sz w:val="22"/>
          <w:szCs w:val="22"/>
          <w:lang w:val="en-US"/>
        </w:rPr>
        <w:t>Am I upset because of you or me? – Social comparisons in homo- and heterosexual romantic couples</w:t>
      </w:r>
      <w:r w:rsidRPr="00FE3FD9">
        <w:rPr>
          <w:rFonts w:ascii="Arial" w:hAnsi="Arial" w:cs="Arial"/>
          <w:sz w:val="22"/>
          <w:szCs w:val="22"/>
          <w:lang w:val="en-US"/>
        </w:rPr>
        <w:t>. Poster presented at</w:t>
      </w:r>
    </w:p>
    <w:p w14:paraId="1BDA83DA" w14:textId="3A7E888B" w:rsidR="00A87BF3" w:rsidRPr="00FE3FD9" w:rsidRDefault="00A87BF3" w:rsidP="00A87BF3">
      <w:pPr>
        <w:ind w:left="567"/>
        <w:rPr>
          <w:rFonts w:ascii="Arial" w:hAnsi="Arial" w:cs="Arial"/>
          <w:sz w:val="22"/>
          <w:szCs w:val="22"/>
          <w:lang w:val="en-US"/>
        </w:rPr>
      </w:pPr>
      <w:r w:rsidRPr="00FE3FD9">
        <w:rPr>
          <w:rFonts w:ascii="Arial" w:hAnsi="Arial" w:cs="Arial"/>
          <w:sz w:val="22"/>
          <w:szCs w:val="22"/>
          <w:lang w:val="en-US"/>
        </w:rPr>
        <w:t xml:space="preserve">the Society for Personality and Social Psychology, Atlanta, GA, </w:t>
      </w:r>
      <w:hyperlink r:id="rId9" w:history="1">
        <w:r w:rsidRPr="00FE3FD9">
          <w:rPr>
            <w:rStyle w:val="Hyperlink"/>
            <w:rFonts w:ascii="Arial" w:hAnsi="Arial" w:cs="Arial"/>
            <w:sz w:val="22"/>
            <w:szCs w:val="22"/>
            <w:lang w:val="en-US"/>
          </w:rPr>
          <w:t>https://osf.io/mra4h/</w:t>
        </w:r>
      </w:hyperlink>
      <w:r w:rsidRPr="00FE3FD9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900F440" w14:textId="77777777" w:rsidR="006F728B" w:rsidRPr="00FE3FD9" w:rsidRDefault="006F728B" w:rsidP="006F728B">
      <w:pPr>
        <w:pStyle w:val="ListParagraph"/>
        <w:ind w:left="1287"/>
        <w:rPr>
          <w:rFonts w:ascii="Arial" w:hAnsi="Arial" w:cs="Arial"/>
          <w:sz w:val="22"/>
          <w:szCs w:val="22"/>
          <w:lang w:val="en-US"/>
        </w:rPr>
      </w:pPr>
    </w:p>
    <w:p w14:paraId="313A741C" w14:textId="0520B9F6" w:rsidR="00524DC8" w:rsidRPr="00206E95" w:rsidRDefault="00A87BF3" w:rsidP="00206E95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FE3FD9">
        <w:rPr>
          <w:rFonts w:ascii="Arial" w:hAnsi="Arial" w:cs="Arial"/>
          <w:i/>
          <w:sz w:val="22"/>
          <w:szCs w:val="22"/>
          <w:lang w:val="en-US"/>
        </w:rPr>
        <w:t>Finalist - Graduate Student Poster Competition</w:t>
      </w:r>
    </w:p>
    <w:p w14:paraId="538ABD86" w14:textId="77777777" w:rsidR="00206E95" w:rsidRPr="00206E95" w:rsidRDefault="00206E95" w:rsidP="00206E95">
      <w:pPr>
        <w:rPr>
          <w:rFonts w:ascii="Arial" w:hAnsi="Arial" w:cs="Arial"/>
          <w:sz w:val="22"/>
          <w:szCs w:val="22"/>
          <w:lang w:val="en-US"/>
        </w:rPr>
      </w:pPr>
    </w:p>
    <w:p w14:paraId="0458831D" w14:textId="53BFE160" w:rsidR="00FE3FD9" w:rsidRPr="00FE3FD9" w:rsidRDefault="00A87BF3" w:rsidP="00182BBC">
      <w:pPr>
        <w:ind w:left="567" w:hanging="567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FE3FD9">
        <w:rPr>
          <w:rFonts w:ascii="Arial" w:hAnsi="Arial" w:cs="Arial"/>
          <w:b/>
          <w:sz w:val="22"/>
          <w:szCs w:val="22"/>
          <w:lang w:val="en-US"/>
        </w:rPr>
        <w:lastRenderedPageBreak/>
        <w:t>Klaiber, P</w:t>
      </w:r>
      <w:r w:rsidRPr="00FE3FD9">
        <w:rPr>
          <w:rFonts w:ascii="Arial" w:hAnsi="Arial" w:cs="Arial"/>
          <w:sz w:val="22"/>
          <w:szCs w:val="22"/>
          <w:lang w:val="en-US"/>
        </w:rPr>
        <w:t xml:space="preserve">., Whillans, A.V., &amp; Chen, F.S. (2017). </w:t>
      </w:r>
      <w:r w:rsidRPr="00182BBC">
        <w:rPr>
          <w:rFonts w:ascii="Arial" w:hAnsi="Arial" w:cs="Arial"/>
          <w:i/>
          <w:iCs/>
          <w:sz w:val="22"/>
          <w:szCs w:val="22"/>
          <w:lang w:val="en-US"/>
        </w:rPr>
        <w:t>Making friends for your health: Friendship formation and health in university students - a longitudinal study</w:t>
      </w:r>
      <w:r w:rsidRPr="00FE3FD9">
        <w:rPr>
          <w:rFonts w:ascii="Arial" w:hAnsi="Arial" w:cs="Arial"/>
          <w:sz w:val="22"/>
          <w:szCs w:val="22"/>
          <w:lang w:val="en-US"/>
        </w:rPr>
        <w:t>. Poster presented at the 13th Conference for Health Psychology, Division for Health Psychology of the German Psychological Society, Siegen, Germany.</w:t>
      </w:r>
    </w:p>
    <w:p w14:paraId="4574DDAD" w14:textId="0FF23186" w:rsidR="00E775F2" w:rsidRDefault="00E775F2">
      <w:pPr>
        <w:rPr>
          <w:rFonts w:ascii="Arial" w:eastAsia="Calibri" w:hAnsi="Arial" w:cs="Arial"/>
          <w:b/>
          <w:lang w:val="en-US" w:eastAsia="en-US"/>
        </w:rPr>
      </w:pPr>
    </w:p>
    <w:p w14:paraId="7D8D82B9" w14:textId="77777777" w:rsidR="00E2041B" w:rsidRDefault="00E2041B" w:rsidP="00E2041B">
      <w:pPr>
        <w:rPr>
          <w:rFonts w:ascii="Arial" w:hAnsi="Arial" w:cs="Arial"/>
          <w:b/>
          <w:lang w:val="en-US"/>
        </w:rPr>
      </w:pPr>
    </w:p>
    <w:p w14:paraId="22321C63" w14:textId="0D1C1E87" w:rsidR="00583B2D" w:rsidRDefault="00583B2D">
      <w:pPr>
        <w:rPr>
          <w:rFonts w:ascii="Arial" w:hAnsi="Arial" w:cs="Arial"/>
          <w:b/>
          <w:lang w:val="en-US"/>
        </w:rPr>
      </w:pPr>
    </w:p>
    <w:p w14:paraId="38DCFA87" w14:textId="25F424BD" w:rsidR="00E2041B" w:rsidRPr="00A4690A" w:rsidRDefault="00E2041B" w:rsidP="00E2041B">
      <w:pPr>
        <w:pBdr>
          <w:bottom w:val="single" w:sz="6" w:space="1" w:color="auto"/>
        </w:pBdr>
        <w:ind w:left="567" w:hanging="56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INVITED TALKS</w:t>
      </w:r>
    </w:p>
    <w:p w14:paraId="1083E8AF" w14:textId="77777777" w:rsidR="00E2041B" w:rsidRPr="00FE3FD9" w:rsidRDefault="00E2041B" w:rsidP="00E2041B">
      <w:pPr>
        <w:rPr>
          <w:rFonts w:ascii="Arial" w:hAnsi="Arial" w:cs="Arial"/>
          <w:sz w:val="22"/>
          <w:szCs w:val="22"/>
          <w:lang w:val="en-US"/>
        </w:rPr>
      </w:pPr>
    </w:p>
    <w:p w14:paraId="70D72FCB" w14:textId="06E54253" w:rsidR="00E00BBE" w:rsidRPr="00E2041B" w:rsidRDefault="00E2041B">
      <w:pPr>
        <w:rPr>
          <w:rFonts w:ascii="Arial" w:hAnsi="Arial" w:cs="Arial"/>
          <w:sz w:val="22"/>
          <w:szCs w:val="22"/>
          <w:lang w:val="en-CA"/>
        </w:rPr>
      </w:pPr>
      <w:r w:rsidRPr="00E2041B">
        <w:rPr>
          <w:rFonts w:ascii="Arial" w:eastAsia="Calibri" w:hAnsi="Arial" w:cs="Arial"/>
          <w:i/>
          <w:sz w:val="22"/>
          <w:szCs w:val="22"/>
          <w:lang w:val="en-US" w:eastAsia="en-US"/>
        </w:rPr>
        <w:t>Doing better – feeling worse? Social Comparison in Romantic Relationships</w:t>
      </w:r>
      <w:r>
        <w:rPr>
          <w:rFonts w:ascii="Arial" w:eastAsia="Calibri" w:hAnsi="Arial" w:cs="Arial"/>
          <w:sz w:val="22"/>
          <w:szCs w:val="22"/>
          <w:lang w:val="en-US" w:eastAsia="en-US"/>
        </w:rPr>
        <w:t>. (Jan, 2020) Green College, University of British Columbia, Vancouver, Canada – Resident Member Series</w:t>
      </w:r>
    </w:p>
    <w:p w14:paraId="7848AC0A" w14:textId="77777777" w:rsidR="00E2041B" w:rsidRPr="00206E95" w:rsidRDefault="00E2041B">
      <w:pPr>
        <w:rPr>
          <w:rFonts w:ascii="Arial" w:hAnsi="Arial" w:cs="Arial"/>
          <w:sz w:val="22"/>
          <w:szCs w:val="22"/>
          <w:lang w:val="en-US"/>
        </w:rPr>
      </w:pPr>
    </w:p>
    <w:p w14:paraId="650491E6" w14:textId="7DEBDAE1" w:rsidR="00060CE0" w:rsidRDefault="00060CE0">
      <w:pPr>
        <w:rPr>
          <w:rFonts w:ascii="Arial" w:hAnsi="Arial" w:cs="Arial"/>
          <w:b/>
          <w:lang w:val="en-US"/>
        </w:rPr>
      </w:pPr>
    </w:p>
    <w:p w14:paraId="7F6AE5C3" w14:textId="0C34EA13" w:rsidR="005C4545" w:rsidRPr="00A4690A" w:rsidRDefault="00CC02B6" w:rsidP="005C4545">
      <w:pPr>
        <w:pBdr>
          <w:bottom w:val="single" w:sz="6" w:space="1" w:color="auto"/>
        </w:pBdr>
        <w:ind w:left="567" w:hanging="567"/>
        <w:rPr>
          <w:rFonts w:ascii="Arial" w:hAnsi="Arial" w:cs="Arial"/>
          <w:b/>
          <w:lang w:val="en-US"/>
        </w:rPr>
      </w:pPr>
      <w:r w:rsidRPr="00A4690A">
        <w:rPr>
          <w:rFonts w:ascii="Arial" w:hAnsi="Arial" w:cs="Arial"/>
          <w:b/>
          <w:lang w:val="en-US"/>
        </w:rPr>
        <w:t>PROFESSION</w:t>
      </w:r>
      <w:r w:rsidR="00FE3FD9" w:rsidRPr="00A4690A">
        <w:rPr>
          <w:rFonts w:ascii="Arial" w:hAnsi="Arial" w:cs="Arial"/>
          <w:b/>
          <w:lang w:val="en-US"/>
        </w:rPr>
        <w:t>A</w:t>
      </w:r>
      <w:r w:rsidRPr="00A4690A">
        <w:rPr>
          <w:rFonts w:ascii="Arial" w:hAnsi="Arial" w:cs="Arial"/>
          <w:b/>
          <w:lang w:val="en-US"/>
        </w:rPr>
        <w:t>L ASSOCIATIONS</w:t>
      </w:r>
    </w:p>
    <w:p w14:paraId="42FD5FB4" w14:textId="77777777" w:rsidR="00A4690A" w:rsidRPr="00FE3FD9" w:rsidRDefault="00A4690A" w:rsidP="005C4545">
      <w:pPr>
        <w:rPr>
          <w:rFonts w:ascii="Arial" w:hAnsi="Arial" w:cs="Arial"/>
          <w:sz w:val="22"/>
          <w:szCs w:val="22"/>
          <w:lang w:val="en-US"/>
        </w:rPr>
      </w:pPr>
    </w:p>
    <w:p w14:paraId="179DCB62" w14:textId="2F63103A" w:rsidR="002E768A" w:rsidRDefault="002E768A" w:rsidP="005C4545">
      <w:pPr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American Psychosomatic Society</w:t>
      </w:r>
    </w:p>
    <w:p w14:paraId="322D13BA" w14:textId="4790C336" w:rsidR="0071409B" w:rsidRPr="00B85794" w:rsidRDefault="0071409B" w:rsidP="005C4545">
      <w:pPr>
        <w:rPr>
          <w:rFonts w:ascii="Arial" w:eastAsia="Calibri" w:hAnsi="Arial" w:cs="Arial"/>
          <w:sz w:val="22"/>
          <w:szCs w:val="22"/>
          <w:lang w:val="en-CA" w:eastAsia="en-US"/>
        </w:rPr>
      </w:pPr>
      <w:r w:rsidRPr="00B85794">
        <w:rPr>
          <w:rFonts w:ascii="Arial" w:eastAsia="Calibri" w:hAnsi="Arial" w:cs="Arial"/>
          <w:sz w:val="22"/>
          <w:szCs w:val="22"/>
          <w:lang w:val="en-CA" w:eastAsia="en-US"/>
        </w:rPr>
        <w:t xml:space="preserve">Deutsche </w:t>
      </w:r>
      <w:proofErr w:type="spellStart"/>
      <w:r w:rsidRPr="00B85794">
        <w:rPr>
          <w:rFonts w:ascii="Arial" w:eastAsia="Calibri" w:hAnsi="Arial" w:cs="Arial"/>
          <w:sz w:val="22"/>
          <w:szCs w:val="22"/>
          <w:lang w:val="en-CA" w:eastAsia="en-US"/>
        </w:rPr>
        <w:t>Gesellschaft</w:t>
      </w:r>
      <w:proofErr w:type="spellEnd"/>
      <w:r w:rsidRPr="00B85794">
        <w:rPr>
          <w:rFonts w:ascii="Arial" w:eastAsia="Calibri" w:hAnsi="Arial" w:cs="Arial"/>
          <w:sz w:val="22"/>
          <w:szCs w:val="22"/>
          <w:lang w:val="en-CA" w:eastAsia="en-US"/>
        </w:rPr>
        <w:t xml:space="preserve"> </w:t>
      </w:r>
      <w:proofErr w:type="spellStart"/>
      <w:r w:rsidRPr="00B85794">
        <w:rPr>
          <w:rFonts w:ascii="Arial" w:eastAsia="Calibri" w:hAnsi="Arial" w:cs="Arial"/>
          <w:sz w:val="22"/>
          <w:szCs w:val="22"/>
          <w:lang w:val="en-CA" w:eastAsia="en-US"/>
        </w:rPr>
        <w:t>für</w:t>
      </w:r>
      <w:proofErr w:type="spellEnd"/>
      <w:r w:rsidRPr="00B85794">
        <w:rPr>
          <w:rFonts w:ascii="Arial" w:eastAsia="Calibri" w:hAnsi="Arial" w:cs="Arial"/>
          <w:sz w:val="22"/>
          <w:szCs w:val="22"/>
          <w:lang w:val="en-CA" w:eastAsia="en-US"/>
        </w:rPr>
        <w:t xml:space="preserve"> </w:t>
      </w:r>
      <w:proofErr w:type="spellStart"/>
      <w:r w:rsidRPr="00B85794">
        <w:rPr>
          <w:rFonts w:ascii="Arial" w:eastAsia="Calibri" w:hAnsi="Arial" w:cs="Arial"/>
          <w:sz w:val="22"/>
          <w:szCs w:val="22"/>
          <w:lang w:val="en-CA" w:eastAsia="en-US"/>
        </w:rPr>
        <w:t>Psychologie</w:t>
      </w:r>
      <w:proofErr w:type="spellEnd"/>
      <w:r w:rsidRPr="00B85794">
        <w:rPr>
          <w:rFonts w:ascii="Arial" w:eastAsia="Calibri" w:hAnsi="Arial" w:cs="Arial"/>
          <w:sz w:val="22"/>
          <w:szCs w:val="22"/>
          <w:lang w:val="en-CA" w:eastAsia="en-US"/>
        </w:rPr>
        <w:t xml:space="preserve"> (DGPS; German Psychological Society)</w:t>
      </w:r>
    </w:p>
    <w:p w14:paraId="065A85F7" w14:textId="0F0933C5" w:rsidR="005C4545" w:rsidRPr="00B85794" w:rsidRDefault="006D1BD5" w:rsidP="005C4545">
      <w:pPr>
        <w:ind w:left="567" w:hanging="567"/>
        <w:rPr>
          <w:rFonts w:ascii="Arial" w:eastAsia="Calibri" w:hAnsi="Arial" w:cs="Arial"/>
          <w:sz w:val="22"/>
          <w:szCs w:val="22"/>
          <w:lang w:val="en-CA" w:eastAsia="en-US"/>
        </w:rPr>
      </w:pPr>
      <w:proofErr w:type="spellStart"/>
      <w:r w:rsidRPr="00B85794">
        <w:rPr>
          <w:rFonts w:ascii="Arial" w:eastAsia="Calibri" w:hAnsi="Arial" w:cs="Arial"/>
          <w:sz w:val="22"/>
          <w:szCs w:val="22"/>
          <w:lang w:val="en-CA" w:eastAsia="en-US"/>
        </w:rPr>
        <w:t>Gerontological</w:t>
      </w:r>
      <w:proofErr w:type="spellEnd"/>
      <w:r w:rsidRPr="00B85794">
        <w:rPr>
          <w:rFonts w:ascii="Arial" w:eastAsia="Calibri" w:hAnsi="Arial" w:cs="Arial"/>
          <w:sz w:val="22"/>
          <w:szCs w:val="22"/>
          <w:lang w:val="en-CA" w:eastAsia="en-US"/>
        </w:rPr>
        <w:t xml:space="preserve"> Society of America</w:t>
      </w:r>
    </w:p>
    <w:sectPr w:rsidR="005C4545" w:rsidRPr="00B85794" w:rsidSect="006F4C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3AA73" w14:textId="77777777" w:rsidR="00A219BF" w:rsidRDefault="00A219BF" w:rsidP="00DA5F0F">
      <w:r>
        <w:separator/>
      </w:r>
    </w:p>
  </w:endnote>
  <w:endnote w:type="continuationSeparator" w:id="0">
    <w:p w14:paraId="30688553" w14:textId="77777777" w:rsidR="00A219BF" w:rsidRDefault="00A219BF" w:rsidP="00DA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19D24" w14:textId="77777777" w:rsidR="00DF303F" w:rsidRDefault="00DF3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776496"/>
      <w:docPartObj>
        <w:docPartGallery w:val="Page Numbers (Bottom of Page)"/>
        <w:docPartUnique/>
      </w:docPartObj>
    </w:sdtPr>
    <w:sdtEndPr/>
    <w:sdtContent>
      <w:p w14:paraId="49F1876D" w14:textId="053BF091" w:rsidR="00DF303F" w:rsidRPr="00524DC8" w:rsidRDefault="00DF303F">
        <w:pPr>
          <w:pStyle w:val="Footer"/>
          <w:jc w:val="right"/>
        </w:pPr>
        <w:r>
          <w:rPr>
            <w:lang w:val="de-DE"/>
          </w:rPr>
          <w:t xml:space="preserve"> </w:t>
        </w:r>
        <w:r w:rsidRPr="00524DC8">
          <w:rPr>
            <w:bCs/>
          </w:rPr>
          <w:fldChar w:fldCharType="begin"/>
        </w:r>
        <w:r w:rsidRPr="00524DC8">
          <w:rPr>
            <w:bCs/>
          </w:rPr>
          <w:instrText>PAGE  \* Arabic  \* MERGEFORMAT</w:instrText>
        </w:r>
        <w:r w:rsidRPr="00524DC8">
          <w:rPr>
            <w:bCs/>
          </w:rPr>
          <w:fldChar w:fldCharType="separate"/>
        </w:r>
        <w:r w:rsidR="00D92D20" w:rsidRPr="00D92D20">
          <w:rPr>
            <w:bCs/>
            <w:noProof/>
            <w:lang w:val="de-DE"/>
          </w:rPr>
          <w:t>6</w:t>
        </w:r>
        <w:r w:rsidRPr="00524DC8">
          <w:rPr>
            <w:bCs/>
          </w:rPr>
          <w:fldChar w:fldCharType="end"/>
        </w:r>
        <w:r w:rsidRPr="00524DC8">
          <w:rPr>
            <w:lang w:val="de-DE"/>
          </w:rPr>
          <w:t xml:space="preserve"> </w:t>
        </w:r>
        <w:r w:rsidRPr="00524DC8">
          <w:rPr>
            <w:lang w:val="de-DE"/>
          </w:rPr>
          <w:t xml:space="preserve">of </w:t>
        </w:r>
        <w:r w:rsidRPr="00524DC8">
          <w:rPr>
            <w:bCs/>
          </w:rPr>
          <w:fldChar w:fldCharType="begin"/>
        </w:r>
        <w:r w:rsidRPr="00524DC8">
          <w:rPr>
            <w:bCs/>
          </w:rPr>
          <w:instrText>NUMPAGES  \* Arabic  \* MERGEFORMAT</w:instrText>
        </w:r>
        <w:r w:rsidRPr="00524DC8">
          <w:rPr>
            <w:bCs/>
          </w:rPr>
          <w:fldChar w:fldCharType="separate"/>
        </w:r>
        <w:r w:rsidR="00D92D20" w:rsidRPr="00D92D20">
          <w:rPr>
            <w:bCs/>
            <w:noProof/>
            <w:lang w:val="de-DE"/>
          </w:rPr>
          <w:t>6</w:t>
        </w:r>
        <w:r w:rsidRPr="00524DC8">
          <w:rPr>
            <w:bCs/>
          </w:rPr>
          <w:fldChar w:fldCharType="end"/>
        </w:r>
      </w:p>
    </w:sdtContent>
  </w:sdt>
  <w:p w14:paraId="51E537AA" w14:textId="77777777" w:rsidR="00DF303F" w:rsidRDefault="00DF30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CF37B" w14:textId="77777777" w:rsidR="00DF303F" w:rsidRDefault="00DF3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9F24A" w14:textId="77777777" w:rsidR="00A219BF" w:rsidRDefault="00A219BF" w:rsidP="00DA5F0F">
      <w:r>
        <w:separator/>
      </w:r>
    </w:p>
  </w:footnote>
  <w:footnote w:type="continuationSeparator" w:id="0">
    <w:p w14:paraId="1EB811E3" w14:textId="77777777" w:rsidR="00A219BF" w:rsidRDefault="00A219BF" w:rsidP="00DA5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342BD" w14:textId="77777777" w:rsidR="00DF303F" w:rsidRDefault="00DF3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3AB12" w14:textId="77777777" w:rsidR="00DF303F" w:rsidRDefault="00DF30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6D0DC" w14:textId="77777777" w:rsidR="00DF303F" w:rsidRDefault="00DF3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122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93F2C"/>
    <w:multiLevelType w:val="hybridMultilevel"/>
    <w:tmpl w:val="7E0C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295"/>
    <w:multiLevelType w:val="hybridMultilevel"/>
    <w:tmpl w:val="BBE4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86F8E"/>
    <w:multiLevelType w:val="hybridMultilevel"/>
    <w:tmpl w:val="C3A6536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617113"/>
    <w:multiLevelType w:val="hybridMultilevel"/>
    <w:tmpl w:val="6B2E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438B"/>
    <w:multiLevelType w:val="hybridMultilevel"/>
    <w:tmpl w:val="DF8E0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81DD4"/>
    <w:multiLevelType w:val="hybridMultilevel"/>
    <w:tmpl w:val="2922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D7C7A"/>
    <w:multiLevelType w:val="hybridMultilevel"/>
    <w:tmpl w:val="629E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E0FC3"/>
    <w:multiLevelType w:val="hybridMultilevel"/>
    <w:tmpl w:val="C9DE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A21D9"/>
    <w:multiLevelType w:val="hybridMultilevel"/>
    <w:tmpl w:val="90BA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00D17"/>
    <w:multiLevelType w:val="hybridMultilevel"/>
    <w:tmpl w:val="C45A5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B6315"/>
    <w:multiLevelType w:val="hybridMultilevel"/>
    <w:tmpl w:val="C1FE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F61AB"/>
    <w:multiLevelType w:val="hybridMultilevel"/>
    <w:tmpl w:val="36AA7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tTAxNDewsDS1MLJQ0lEKTi0uzszPAykwNqkFANOxdistAAAA"/>
  </w:docVars>
  <w:rsids>
    <w:rsidRoot w:val="00135146"/>
    <w:rsid w:val="00010934"/>
    <w:rsid w:val="00012D90"/>
    <w:rsid w:val="00025BBA"/>
    <w:rsid w:val="00045A42"/>
    <w:rsid w:val="00051563"/>
    <w:rsid w:val="00057E68"/>
    <w:rsid w:val="00060CE0"/>
    <w:rsid w:val="000658B7"/>
    <w:rsid w:val="00070C1D"/>
    <w:rsid w:val="0007226F"/>
    <w:rsid w:val="00077F1B"/>
    <w:rsid w:val="00083C0B"/>
    <w:rsid w:val="00084A09"/>
    <w:rsid w:val="000A4503"/>
    <w:rsid w:val="000B6808"/>
    <w:rsid w:val="000C19A9"/>
    <w:rsid w:val="000C1B1A"/>
    <w:rsid w:val="000C7AC4"/>
    <w:rsid w:val="000E45C7"/>
    <w:rsid w:val="000E4E34"/>
    <w:rsid w:val="000F7856"/>
    <w:rsid w:val="001038CD"/>
    <w:rsid w:val="00104FA2"/>
    <w:rsid w:val="00114499"/>
    <w:rsid w:val="00120372"/>
    <w:rsid w:val="00121654"/>
    <w:rsid w:val="0013387C"/>
    <w:rsid w:val="00135146"/>
    <w:rsid w:val="00135EA0"/>
    <w:rsid w:val="00142158"/>
    <w:rsid w:val="001550B9"/>
    <w:rsid w:val="00163F60"/>
    <w:rsid w:val="0016603F"/>
    <w:rsid w:val="00182BBC"/>
    <w:rsid w:val="00184E06"/>
    <w:rsid w:val="00190FB1"/>
    <w:rsid w:val="00194FCF"/>
    <w:rsid w:val="001A75A0"/>
    <w:rsid w:val="001C5858"/>
    <w:rsid w:val="001E5420"/>
    <w:rsid w:val="001F36CD"/>
    <w:rsid w:val="001F44D7"/>
    <w:rsid w:val="00204630"/>
    <w:rsid w:val="00206E95"/>
    <w:rsid w:val="0021090F"/>
    <w:rsid w:val="00217D4D"/>
    <w:rsid w:val="002449E1"/>
    <w:rsid w:val="0025440A"/>
    <w:rsid w:val="00281D6C"/>
    <w:rsid w:val="00294817"/>
    <w:rsid w:val="002959F2"/>
    <w:rsid w:val="002A3B55"/>
    <w:rsid w:val="002A4197"/>
    <w:rsid w:val="002A56CC"/>
    <w:rsid w:val="002A5E0F"/>
    <w:rsid w:val="002B7718"/>
    <w:rsid w:val="002C6457"/>
    <w:rsid w:val="002E768A"/>
    <w:rsid w:val="002F325B"/>
    <w:rsid w:val="002F49C4"/>
    <w:rsid w:val="00303EC9"/>
    <w:rsid w:val="003226BA"/>
    <w:rsid w:val="003414AC"/>
    <w:rsid w:val="00362DC4"/>
    <w:rsid w:val="00376752"/>
    <w:rsid w:val="00376F49"/>
    <w:rsid w:val="00382A40"/>
    <w:rsid w:val="003954A1"/>
    <w:rsid w:val="003B07F1"/>
    <w:rsid w:val="003B2837"/>
    <w:rsid w:val="003F75DA"/>
    <w:rsid w:val="004137B6"/>
    <w:rsid w:val="0042356C"/>
    <w:rsid w:val="00433E80"/>
    <w:rsid w:val="00446063"/>
    <w:rsid w:val="00460472"/>
    <w:rsid w:val="00461408"/>
    <w:rsid w:val="00475DEF"/>
    <w:rsid w:val="004811DF"/>
    <w:rsid w:val="004829C1"/>
    <w:rsid w:val="004973AD"/>
    <w:rsid w:val="004B6164"/>
    <w:rsid w:val="004B6524"/>
    <w:rsid w:val="004C09A3"/>
    <w:rsid w:val="004C3506"/>
    <w:rsid w:val="004E5EE2"/>
    <w:rsid w:val="0050742F"/>
    <w:rsid w:val="0052439E"/>
    <w:rsid w:val="00524DC8"/>
    <w:rsid w:val="00534DEE"/>
    <w:rsid w:val="0054449D"/>
    <w:rsid w:val="00544832"/>
    <w:rsid w:val="005509C4"/>
    <w:rsid w:val="00561F59"/>
    <w:rsid w:val="005629A4"/>
    <w:rsid w:val="00565CE9"/>
    <w:rsid w:val="00576ED2"/>
    <w:rsid w:val="00583B2D"/>
    <w:rsid w:val="00593B07"/>
    <w:rsid w:val="00595959"/>
    <w:rsid w:val="005B2ED8"/>
    <w:rsid w:val="005B7C4F"/>
    <w:rsid w:val="005C031B"/>
    <w:rsid w:val="005C17A5"/>
    <w:rsid w:val="005C4545"/>
    <w:rsid w:val="005E2541"/>
    <w:rsid w:val="005F6B24"/>
    <w:rsid w:val="005F73C1"/>
    <w:rsid w:val="0060316D"/>
    <w:rsid w:val="006035A0"/>
    <w:rsid w:val="00607A92"/>
    <w:rsid w:val="0061165F"/>
    <w:rsid w:val="00617488"/>
    <w:rsid w:val="00626821"/>
    <w:rsid w:val="00627A8C"/>
    <w:rsid w:val="006361C6"/>
    <w:rsid w:val="00663CC3"/>
    <w:rsid w:val="00670D7D"/>
    <w:rsid w:val="006733A8"/>
    <w:rsid w:val="00695044"/>
    <w:rsid w:val="006A6005"/>
    <w:rsid w:val="006B417E"/>
    <w:rsid w:val="006D1BD5"/>
    <w:rsid w:val="006D3EDB"/>
    <w:rsid w:val="006F4C45"/>
    <w:rsid w:val="006F5EEC"/>
    <w:rsid w:val="006F728B"/>
    <w:rsid w:val="006F799A"/>
    <w:rsid w:val="00712FC7"/>
    <w:rsid w:val="0071409B"/>
    <w:rsid w:val="00720889"/>
    <w:rsid w:val="00724941"/>
    <w:rsid w:val="00726D80"/>
    <w:rsid w:val="00732D8A"/>
    <w:rsid w:val="007429B4"/>
    <w:rsid w:val="007A247B"/>
    <w:rsid w:val="007A25D8"/>
    <w:rsid w:val="007A3573"/>
    <w:rsid w:val="007A7054"/>
    <w:rsid w:val="007B12AF"/>
    <w:rsid w:val="007B7FEC"/>
    <w:rsid w:val="007D561B"/>
    <w:rsid w:val="007E0FD7"/>
    <w:rsid w:val="007E3674"/>
    <w:rsid w:val="007F0A41"/>
    <w:rsid w:val="007F5004"/>
    <w:rsid w:val="00816C3C"/>
    <w:rsid w:val="00825FE4"/>
    <w:rsid w:val="008266F8"/>
    <w:rsid w:val="00833857"/>
    <w:rsid w:val="00861D13"/>
    <w:rsid w:val="008640A2"/>
    <w:rsid w:val="00881F94"/>
    <w:rsid w:val="0088412E"/>
    <w:rsid w:val="008F4AF3"/>
    <w:rsid w:val="009238C9"/>
    <w:rsid w:val="00947DF4"/>
    <w:rsid w:val="00956518"/>
    <w:rsid w:val="00974A32"/>
    <w:rsid w:val="00985986"/>
    <w:rsid w:val="009A028F"/>
    <w:rsid w:val="009B23AD"/>
    <w:rsid w:val="009B70AF"/>
    <w:rsid w:val="009D4EB6"/>
    <w:rsid w:val="009E5B05"/>
    <w:rsid w:val="009F390F"/>
    <w:rsid w:val="00A047EF"/>
    <w:rsid w:val="00A10F8E"/>
    <w:rsid w:val="00A11422"/>
    <w:rsid w:val="00A219BF"/>
    <w:rsid w:val="00A250F8"/>
    <w:rsid w:val="00A31C8F"/>
    <w:rsid w:val="00A338D3"/>
    <w:rsid w:val="00A4263D"/>
    <w:rsid w:val="00A42740"/>
    <w:rsid w:val="00A4690A"/>
    <w:rsid w:val="00A715D9"/>
    <w:rsid w:val="00A7204A"/>
    <w:rsid w:val="00A74FBA"/>
    <w:rsid w:val="00A85999"/>
    <w:rsid w:val="00A87BF3"/>
    <w:rsid w:val="00AA5A0E"/>
    <w:rsid w:val="00AB7E68"/>
    <w:rsid w:val="00AC0CE1"/>
    <w:rsid w:val="00AC2C38"/>
    <w:rsid w:val="00AD4360"/>
    <w:rsid w:val="00AF1D12"/>
    <w:rsid w:val="00AF653B"/>
    <w:rsid w:val="00B046A2"/>
    <w:rsid w:val="00B06449"/>
    <w:rsid w:val="00B151E2"/>
    <w:rsid w:val="00B671DF"/>
    <w:rsid w:val="00B674BE"/>
    <w:rsid w:val="00B71EE7"/>
    <w:rsid w:val="00B82097"/>
    <w:rsid w:val="00B8547F"/>
    <w:rsid w:val="00B85794"/>
    <w:rsid w:val="00B9417E"/>
    <w:rsid w:val="00B977C3"/>
    <w:rsid w:val="00BB3819"/>
    <w:rsid w:val="00BE448A"/>
    <w:rsid w:val="00C11A6B"/>
    <w:rsid w:val="00C147CA"/>
    <w:rsid w:val="00C25107"/>
    <w:rsid w:val="00C32660"/>
    <w:rsid w:val="00C3627A"/>
    <w:rsid w:val="00C4083E"/>
    <w:rsid w:val="00C517B6"/>
    <w:rsid w:val="00C53801"/>
    <w:rsid w:val="00C877BD"/>
    <w:rsid w:val="00C9112E"/>
    <w:rsid w:val="00C92074"/>
    <w:rsid w:val="00CA2637"/>
    <w:rsid w:val="00CA34B0"/>
    <w:rsid w:val="00CA47DE"/>
    <w:rsid w:val="00CA5A83"/>
    <w:rsid w:val="00CB67E5"/>
    <w:rsid w:val="00CC02B6"/>
    <w:rsid w:val="00CC5B92"/>
    <w:rsid w:val="00CC6625"/>
    <w:rsid w:val="00CE33E1"/>
    <w:rsid w:val="00CE4819"/>
    <w:rsid w:val="00CE6CCC"/>
    <w:rsid w:val="00CF3DB2"/>
    <w:rsid w:val="00D17FD6"/>
    <w:rsid w:val="00D312E0"/>
    <w:rsid w:val="00D41BBE"/>
    <w:rsid w:val="00D475A9"/>
    <w:rsid w:val="00D55E20"/>
    <w:rsid w:val="00D60CAA"/>
    <w:rsid w:val="00D61A27"/>
    <w:rsid w:val="00D73556"/>
    <w:rsid w:val="00D8094E"/>
    <w:rsid w:val="00D92D20"/>
    <w:rsid w:val="00DA49A1"/>
    <w:rsid w:val="00DA5F0F"/>
    <w:rsid w:val="00DB1646"/>
    <w:rsid w:val="00DC3892"/>
    <w:rsid w:val="00DE5355"/>
    <w:rsid w:val="00DF303F"/>
    <w:rsid w:val="00DF7254"/>
    <w:rsid w:val="00E00BBE"/>
    <w:rsid w:val="00E00D83"/>
    <w:rsid w:val="00E2041B"/>
    <w:rsid w:val="00E2228C"/>
    <w:rsid w:val="00E40091"/>
    <w:rsid w:val="00E44B11"/>
    <w:rsid w:val="00E775F2"/>
    <w:rsid w:val="00EA4663"/>
    <w:rsid w:val="00EC6CB5"/>
    <w:rsid w:val="00ED4F6C"/>
    <w:rsid w:val="00EF6054"/>
    <w:rsid w:val="00F05FFB"/>
    <w:rsid w:val="00F07963"/>
    <w:rsid w:val="00F14A1C"/>
    <w:rsid w:val="00F23260"/>
    <w:rsid w:val="00F55DB8"/>
    <w:rsid w:val="00F741EC"/>
    <w:rsid w:val="00F82849"/>
    <w:rsid w:val="00FC393B"/>
    <w:rsid w:val="00FC7FE0"/>
    <w:rsid w:val="00FE2163"/>
    <w:rsid w:val="00FE3FD9"/>
    <w:rsid w:val="00FE41E9"/>
    <w:rsid w:val="00FE567E"/>
    <w:rsid w:val="00FE5B67"/>
    <w:rsid w:val="00FF17AD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E6EC0"/>
  <w15:docId w15:val="{0F59CDF2-C332-4EF3-9E03-1976EC00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37"/>
    <w:rPr>
      <w:rFonts w:ascii="Verdana" w:eastAsia="Times New Roman" w:hAnsi="Verdana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A8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A8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  <w:lang w:val="de-DE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9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14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5F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5F0F"/>
    <w:rPr>
      <w:rFonts w:ascii="Verdana" w:eastAsia="Times New Roman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F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5F0F"/>
    <w:rPr>
      <w:rFonts w:ascii="Verdana" w:eastAsia="Times New Roman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5F0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5A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CA5A83"/>
    <w:rPr>
      <w:rFonts w:asciiTheme="majorHAnsi" w:eastAsiaTheme="majorEastAsia" w:hAnsiTheme="majorHAnsi" w:cstheme="majorBidi"/>
      <w:color w:val="365F91" w:themeColor="accent1" w:themeShade="BF"/>
      <w:sz w:val="24"/>
      <w:szCs w:val="26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9B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429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F82849"/>
    <w:pPr>
      <w:ind w:left="720"/>
      <w:contextualSpacing/>
    </w:pPr>
  </w:style>
  <w:style w:type="table" w:styleId="TableGrid">
    <w:name w:val="Table Grid"/>
    <w:basedOn w:val="TableNormal"/>
    <w:uiPriority w:val="59"/>
    <w:rsid w:val="007E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035A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D4E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E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EB6"/>
    <w:rPr>
      <w:rFonts w:ascii="Verdana" w:eastAsia="Times New Roman" w:hAnsi="Verdana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E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EB6"/>
    <w:rPr>
      <w:rFonts w:ascii="Verdana" w:eastAsia="Times New Roman" w:hAnsi="Verdana"/>
      <w:b/>
      <w:bCs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9A3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7E0FD7"/>
    <w:rPr>
      <w:rFonts w:ascii="Verdana" w:eastAsia="Times New Roman" w:hAnsi="Verdana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959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5959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8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59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8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8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3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493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18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616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iber@psych.ubc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sf.io/mra4h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03ADA-2AE2-4C1B-A06E-D26D1B84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Warwick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Preece</dc:creator>
  <cp:keywords/>
  <dc:description/>
  <cp:lastModifiedBy>Patrick Klaiber</cp:lastModifiedBy>
  <cp:revision>3</cp:revision>
  <cp:lastPrinted>2019-09-25T20:15:00Z</cp:lastPrinted>
  <dcterms:created xsi:type="dcterms:W3CDTF">2020-07-10T22:15:00Z</dcterms:created>
  <dcterms:modified xsi:type="dcterms:W3CDTF">2020-07-14T13:55:00Z</dcterms:modified>
</cp:coreProperties>
</file>